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6B" w:rsidRDefault="00AA5E6B" w:rsidP="00AA5E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водоснабжению  д. Подлесная</w:t>
      </w:r>
    </w:p>
    <w:p w:rsidR="00AA5E6B" w:rsidRDefault="00AA5E6B" w:rsidP="00AA5E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Протяженность линии водоснабжения – </w:t>
      </w:r>
      <w:r w:rsidR="00930CF1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AA5E6B" w:rsidRDefault="00AA5E6B" w:rsidP="00AA5E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Диаметр труб – </w:t>
      </w:r>
      <w:r w:rsidR="00930CF1">
        <w:rPr>
          <w:rFonts w:ascii="Times New Roman" w:hAnsi="Times New Roman" w:cs="Times New Roman"/>
          <w:sz w:val="28"/>
          <w:szCs w:val="28"/>
        </w:rPr>
        <w:t>70 мм.</w:t>
      </w:r>
    </w:p>
    <w:p w:rsidR="00AA5E6B" w:rsidRDefault="00AA5E6B" w:rsidP="00AA5E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труб -</w:t>
      </w:r>
      <w:r w:rsidR="00930CF1">
        <w:rPr>
          <w:rFonts w:ascii="Times New Roman" w:hAnsi="Times New Roman" w:cs="Times New Roman"/>
          <w:sz w:val="28"/>
          <w:szCs w:val="28"/>
        </w:rPr>
        <w:t xml:space="preserve">100 % </w:t>
      </w:r>
      <w:proofErr w:type="gramStart"/>
      <w:r w:rsidR="00930CF1">
        <w:rPr>
          <w:rFonts w:ascii="Times New Roman" w:hAnsi="Times New Roman" w:cs="Times New Roman"/>
          <w:sz w:val="28"/>
          <w:szCs w:val="28"/>
        </w:rPr>
        <w:t>металлические</w:t>
      </w:r>
      <w:proofErr w:type="gramEnd"/>
    </w:p>
    <w:p w:rsidR="00AA5E6B" w:rsidRDefault="00AA5E6B" w:rsidP="00AA5E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прокладки сетей водоснабжения – 1975 г.</w:t>
      </w:r>
    </w:p>
    <w:p w:rsidR="00AA5E6B" w:rsidRDefault="00AA5E6B" w:rsidP="00AA5E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Баланс водопотребления за 201</w:t>
      </w:r>
      <w:r w:rsidR="00681D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год –</w:t>
      </w:r>
      <w:r w:rsidR="00930CF1">
        <w:rPr>
          <w:rFonts w:ascii="Times New Roman" w:hAnsi="Times New Roman" w:cs="Times New Roman"/>
          <w:sz w:val="28"/>
          <w:szCs w:val="28"/>
        </w:rPr>
        <w:t>самотеком</w:t>
      </w:r>
    </w:p>
    <w:p w:rsidR="00AA5E6B" w:rsidRDefault="00AA5E6B" w:rsidP="00AA5E6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охранной санитарной зоне – имеется 1 зона.</w:t>
      </w:r>
    </w:p>
    <w:p w:rsidR="00AA5E6B" w:rsidRDefault="00AA5E6B" w:rsidP="00AA5E6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населения - </w:t>
      </w:r>
      <w:r w:rsidR="00930CF1">
        <w:rPr>
          <w:rFonts w:ascii="Times New Roman" w:hAnsi="Times New Roman" w:cs="Times New Roman"/>
          <w:sz w:val="28"/>
          <w:szCs w:val="28"/>
        </w:rPr>
        <w:t>1</w:t>
      </w:r>
      <w:r w:rsidR="00C721D9">
        <w:rPr>
          <w:rFonts w:ascii="Times New Roman" w:hAnsi="Times New Roman" w:cs="Times New Roman"/>
          <w:sz w:val="28"/>
          <w:szCs w:val="28"/>
        </w:rPr>
        <w:t>76</w:t>
      </w:r>
    </w:p>
    <w:p w:rsidR="00B865BB" w:rsidRDefault="00B865BB"/>
    <w:sectPr w:rsidR="00B865BB" w:rsidSect="00B8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B9E"/>
    <w:multiLevelType w:val="hybridMultilevel"/>
    <w:tmpl w:val="F7588E94"/>
    <w:lvl w:ilvl="0" w:tplc="5CC0BD2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5E6B"/>
    <w:rsid w:val="00681D4F"/>
    <w:rsid w:val="00850A10"/>
    <w:rsid w:val="00930CF1"/>
    <w:rsid w:val="0096679A"/>
    <w:rsid w:val="00AA5E6B"/>
    <w:rsid w:val="00B865BB"/>
    <w:rsid w:val="00BA3BB4"/>
    <w:rsid w:val="00C5438C"/>
    <w:rsid w:val="00C721D9"/>
    <w:rsid w:val="00D0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7</cp:revision>
  <cp:lastPrinted>2013-11-14T05:26:00Z</cp:lastPrinted>
  <dcterms:created xsi:type="dcterms:W3CDTF">2013-11-14T05:23:00Z</dcterms:created>
  <dcterms:modified xsi:type="dcterms:W3CDTF">2015-05-28T19:58:00Z</dcterms:modified>
</cp:coreProperties>
</file>