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CC0" w:rsidRDefault="00455FAE" w:rsidP="005B3CC0">
      <w:r>
        <w:rPr>
          <w:noProof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Круглая лента лицом вверх 3" o:spid="_x0000_s1026" type="#_x0000_t108" style="position:absolute;margin-left:-52.05pt;margin-top:-33.9pt;width:563pt;height:8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" fillcolor="#4f81bd [3204]" strokecolor="#243f60 [1604]" strokeweight="2pt">
            <v:textbox>
              <w:txbxContent>
                <w:p w:rsidR="009149F6" w:rsidRDefault="009149F6" w:rsidP="005B3CC0">
                  <w:pPr>
                    <w:jc w:val="center"/>
                    <w:rPr>
                      <w:rFonts w:ascii="Bradley Hand ITC" w:hAnsi="Bradley Hand ITC"/>
                      <w:i/>
                      <w:sz w:val="96"/>
                      <w:szCs w:val="96"/>
                    </w:rPr>
                  </w:pPr>
                  <w:r>
                    <w:rPr>
                      <w:rFonts w:ascii="Times New Roman" w:hAnsi="Times New Roman"/>
                      <w:i/>
                      <w:sz w:val="96"/>
                      <w:szCs w:val="96"/>
                    </w:rPr>
                    <w:t>ДОНСКИЕ</w:t>
                  </w:r>
                </w:p>
              </w:txbxContent>
            </v:textbox>
          </v:shape>
        </w:pict>
      </w:r>
    </w:p>
    <w:p w:rsidR="005B3CC0" w:rsidRDefault="005B3CC0" w:rsidP="005B3CC0">
      <w:pPr>
        <w:pStyle w:val="a3"/>
        <w:rPr>
          <w:rFonts w:asciiTheme="minorHAnsi" w:eastAsiaTheme="minorHAnsi" w:hAnsiTheme="minorHAnsi" w:cstheme="minorBidi"/>
          <w:i/>
          <w:iCs/>
          <w:sz w:val="22"/>
          <w:szCs w:val="22"/>
        </w:rPr>
      </w:pPr>
    </w:p>
    <w:p w:rsidR="005B3CC0" w:rsidRDefault="005B3CC0" w:rsidP="005B3CC0">
      <w:pPr>
        <w:pStyle w:val="a3"/>
        <w:rPr>
          <w:sz w:val="96"/>
          <w:szCs w:val="96"/>
        </w:rPr>
      </w:pPr>
      <w:r>
        <w:rPr>
          <w:sz w:val="96"/>
          <w:szCs w:val="96"/>
        </w:rPr>
        <w:t xml:space="preserve"> вести</w:t>
      </w:r>
    </w:p>
    <w:p w:rsidR="005B3CC0" w:rsidRDefault="005B3CC0" w:rsidP="005B3CC0">
      <w:pPr>
        <w:ind w:left="-851"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sz w:val="36"/>
          <w:szCs w:val="36"/>
          <w:u w:val="single"/>
        </w:rPr>
        <w:t>Муниципальная газета сельского поселения Донской сельсовет муниципального района Белебеевский район Республики Башкортостан</w:t>
      </w:r>
    </w:p>
    <w:p w:rsidR="005B3CC0" w:rsidRDefault="00390244" w:rsidP="005B3CC0">
      <w:pPr>
        <w:ind w:left="-85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6"/>
          <w:szCs w:val="36"/>
        </w:rPr>
        <w:t xml:space="preserve">     </w:t>
      </w:r>
      <w:r w:rsidR="005B3CC0">
        <w:rPr>
          <w:rFonts w:ascii="Times New Roman" w:hAnsi="Times New Roman"/>
          <w:sz w:val="36"/>
          <w:szCs w:val="36"/>
        </w:rPr>
        <w:t xml:space="preserve">№ </w:t>
      </w:r>
      <w:r w:rsidR="008D0880">
        <w:rPr>
          <w:rFonts w:ascii="Times New Roman" w:hAnsi="Times New Roman"/>
          <w:sz w:val="36"/>
          <w:szCs w:val="36"/>
        </w:rPr>
        <w:t>2 (28)</w:t>
      </w:r>
      <w:r w:rsidR="000911C3">
        <w:rPr>
          <w:rFonts w:ascii="Times New Roman" w:hAnsi="Times New Roman"/>
          <w:sz w:val="36"/>
          <w:szCs w:val="36"/>
        </w:rPr>
        <w:t xml:space="preserve">                </w:t>
      </w:r>
      <w:r w:rsidR="005B3CC0">
        <w:rPr>
          <w:rFonts w:ascii="Times New Roman" w:hAnsi="Times New Roman"/>
          <w:sz w:val="36"/>
          <w:szCs w:val="36"/>
        </w:rPr>
        <w:t xml:space="preserve">                                              </w:t>
      </w:r>
      <w:r w:rsidR="008D0880">
        <w:rPr>
          <w:rFonts w:ascii="Times New Roman" w:hAnsi="Times New Roman"/>
          <w:sz w:val="36"/>
          <w:szCs w:val="36"/>
        </w:rPr>
        <w:t>0</w:t>
      </w:r>
      <w:r w:rsidR="00D228A5">
        <w:rPr>
          <w:rFonts w:ascii="Times New Roman" w:hAnsi="Times New Roman"/>
          <w:sz w:val="36"/>
          <w:szCs w:val="36"/>
        </w:rPr>
        <w:t>9</w:t>
      </w:r>
      <w:r w:rsidR="004608DC">
        <w:rPr>
          <w:rFonts w:ascii="Times New Roman" w:hAnsi="Times New Roman"/>
          <w:sz w:val="32"/>
          <w:szCs w:val="32"/>
        </w:rPr>
        <w:t xml:space="preserve"> </w:t>
      </w:r>
      <w:r w:rsidR="00F35C71">
        <w:rPr>
          <w:rFonts w:ascii="Times New Roman" w:hAnsi="Times New Roman"/>
          <w:sz w:val="32"/>
          <w:szCs w:val="32"/>
        </w:rPr>
        <w:t>марта</w:t>
      </w:r>
      <w:r w:rsidR="008D0880">
        <w:rPr>
          <w:rFonts w:ascii="Times New Roman" w:hAnsi="Times New Roman"/>
          <w:sz w:val="32"/>
          <w:szCs w:val="32"/>
        </w:rPr>
        <w:t xml:space="preserve"> 2022</w:t>
      </w:r>
      <w:r w:rsidR="005B3CC0">
        <w:rPr>
          <w:rFonts w:ascii="Times New Roman" w:hAnsi="Times New Roman"/>
          <w:sz w:val="32"/>
          <w:szCs w:val="32"/>
        </w:rPr>
        <w:t xml:space="preserve"> года</w:t>
      </w:r>
    </w:p>
    <w:p w:rsidR="00F35C71" w:rsidRDefault="00F35C71" w:rsidP="005B3CC0">
      <w:pPr>
        <w:ind w:left="-851"/>
        <w:rPr>
          <w:rFonts w:ascii="Times New Roman" w:hAnsi="Times New Roman"/>
          <w:sz w:val="32"/>
          <w:szCs w:val="32"/>
        </w:rPr>
      </w:pPr>
    </w:p>
    <w:p w:rsidR="00DE4B49" w:rsidRPr="00DE4B49" w:rsidRDefault="00DE4B49" w:rsidP="00DE4B49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DE4B49">
        <w:rPr>
          <w:rFonts w:ascii="Times New Roman" w:hAnsi="Times New Roman"/>
          <w:b/>
          <w:sz w:val="28"/>
          <w:szCs w:val="28"/>
        </w:rPr>
        <w:t>04 марта 2022 года состоялось заседание депутатов Совета сельского поселения Донской сельсовет Донской сельсовет муниципального района Белебеевский район Республики Башкортостан</w:t>
      </w:r>
    </w:p>
    <w:p w:rsidR="00DE4B49" w:rsidRPr="00DE4B49" w:rsidRDefault="00DE4B49" w:rsidP="0092229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B49" w:rsidRDefault="00DE4B49" w:rsidP="0092229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B49" w:rsidRDefault="00DE4B49" w:rsidP="0092229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295" w:rsidRDefault="00922295" w:rsidP="0092229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ДОКЛАД</w:t>
      </w:r>
    </w:p>
    <w:p w:rsidR="00922295" w:rsidRDefault="00922295" w:rsidP="0092229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ДЕЯТЕЛЬНОСТИ АДМИНИСТРАЦИИ СЕЛЬСКОГО ПОСЕЛЕНИЯ ДОНСКОЙ СЕЛЬСОВЕТ МУНИЦИПАЛЬНОГО РАЙОНА БЕЛЕБЕЕВСКИЙ РАЙОН</w:t>
      </w:r>
    </w:p>
    <w:p w:rsidR="00922295" w:rsidRPr="002E475E" w:rsidRDefault="00922295" w:rsidP="0092229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РЕСПУБЛИКИ БАШКОРТОСТАН за  2021 ГОД</w:t>
      </w:r>
    </w:p>
    <w:p w:rsidR="00922295" w:rsidRDefault="00922295" w:rsidP="00922295">
      <w:pPr>
        <w:tabs>
          <w:tab w:val="left" w:pos="284"/>
        </w:tabs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922295" w:rsidRDefault="00922295" w:rsidP="00922295">
      <w:pPr>
        <w:tabs>
          <w:tab w:val="left" w:pos="284"/>
        </w:tabs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   </w:t>
      </w: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 xml:space="preserve">В соответствии с Уставом сельского поселения 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Донской сельсовет </w:t>
      </w: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 xml:space="preserve">на обсуждение и оценку представляется отчет о </w:t>
      </w:r>
      <w:r>
        <w:rPr>
          <w:rFonts w:ascii="Times New Roman" w:eastAsia="Times New Roman" w:hAnsi="Times New Roman"/>
          <w:color w:val="333333"/>
          <w:sz w:val="28"/>
          <w:szCs w:val="28"/>
        </w:rPr>
        <w:t>результатах деятельности</w:t>
      </w: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333333"/>
          <w:sz w:val="28"/>
          <w:szCs w:val="28"/>
        </w:rPr>
        <w:t>а</w:t>
      </w: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 xml:space="preserve">дминистрации 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сельского поселения за 2021</w:t>
      </w: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 xml:space="preserve"> год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и о задачах на 2022 год.</w:t>
      </w:r>
    </w:p>
    <w:p w:rsidR="00922295" w:rsidRPr="004539E9" w:rsidRDefault="00922295" w:rsidP="00922295">
      <w:pPr>
        <w:pStyle w:val="ae"/>
        <w:spacing w:line="276" w:lineRule="auto"/>
        <w:rPr>
          <w:color w:val="333333"/>
          <w:szCs w:val="28"/>
        </w:rPr>
      </w:pPr>
      <w:r w:rsidRPr="007547F4">
        <w:rPr>
          <w:color w:val="333333"/>
          <w:szCs w:val="28"/>
        </w:rPr>
        <w:t>.  В администрации поселения действует официальный сайт, где размещаются нормативные документы, график приема граждан главой, сотрудниками администрации и депутатами Совета народных депутатов. Регулярно проводится его обновление. В рамках реализации Федерального закона от 27.07.2010 № 210-ФЗ</w:t>
      </w:r>
      <w:r>
        <w:rPr>
          <w:color w:val="333333"/>
          <w:szCs w:val="28"/>
        </w:rPr>
        <w:t xml:space="preserve"> </w:t>
      </w:r>
      <w:r w:rsidRPr="007547F4">
        <w:rPr>
          <w:color w:val="333333"/>
          <w:szCs w:val="28"/>
        </w:rPr>
        <w:t xml:space="preserve"> </w:t>
      </w:r>
      <w:r>
        <w:rPr>
          <w:color w:val="333333"/>
          <w:szCs w:val="28"/>
        </w:rPr>
        <w:t xml:space="preserve">в </w:t>
      </w:r>
      <w:r w:rsidRPr="00206704">
        <w:rPr>
          <w:i/>
          <w:color w:val="333333"/>
          <w:szCs w:val="28"/>
          <w:u w:val="single"/>
        </w:rPr>
        <w:t>2021</w:t>
      </w:r>
      <w:r>
        <w:rPr>
          <w:color w:val="333333"/>
          <w:szCs w:val="28"/>
        </w:rPr>
        <w:t xml:space="preserve"> приняты 82 </w:t>
      </w:r>
      <w:r w:rsidRPr="00C415C4">
        <w:rPr>
          <w:color w:val="333333"/>
          <w:szCs w:val="28"/>
        </w:rPr>
        <w:t xml:space="preserve">постановления </w:t>
      </w:r>
      <w:r>
        <w:rPr>
          <w:color w:val="333333"/>
          <w:szCs w:val="28"/>
        </w:rPr>
        <w:t xml:space="preserve">Главы </w:t>
      </w:r>
      <w:r w:rsidRPr="00C415C4">
        <w:rPr>
          <w:color w:val="333333"/>
          <w:szCs w:val="28"/>
        </w:rPr>
        <w:t xml:space="preserve">администрации </w:t>
      </w:r>
      <w:r>
        <w:rPr>
          <w:color w:val="333333"/>
          <w:szCs w:val="28"/>
        </w:rPr>
        <w:t xml:space="preserve">сельского </w:t>
      </w:r>
      <w:r w:rsidRPr="00C415C4">
        <w:rPr>
          <w:color w:val="333333"/>
          <w:szCs w:val="28"/>
        </w:rPr>
        <w:t xml:space="preserve">поселения,  </w:t>
      </w:r>
      <w:r>
        <w:rPr>
          <w:color w:val="333333"/>
          <w:szCs w:val="28"/>
        </w:rPr>
        <w:t>48</w:t>
      </w:r>
      <w:r w:rsidRPr="00C415C4">
        <w:rPr>
          <w:color w:val="333333"/>
          <w:szCs w:val="28"/>
        </w:rPr>
        <w:t xml:space="preserve"> распоряжений </w:t>
      </w:r>
      <w:r>
        <w:rPr>
          <w:color w:val="333333"/>
          <w:szCs w:val="28"/>
        </w:rPr>
        <w:t xml:space="preserve"> Главы сельского поселения </w:t>
      </w:r>
      <w:r w:rsidRPr="00C415C4">
        <w:rPr>
          <w:color w:val="333333"/>
          <w:szCs w:val="28"/>
        </w:rPr>
        <w:t xml:space="preserve">по основной деятельности,  по личному составу - </w:t>
      </w:r>
      <w:r>
        <w:rPr>
          <w:color w:val="333333"/>
          <w:szCs w:val="28"/>
        </w:rPr>
        <w:t>26</w:t>
      </w:r>
      <w:r w:rsidRPr="00C415C4">
        <w:rPr>
          <w:color w:val="333333"/>
          <w:szCs w:val="28"/>
        </w:rPr>
        <w:t xml:space="preserve">. </w:t>
      </w:r>
      <w:r w:rsidRPr="004539E9">
        <w:rPr>
          <w:color w:val="333333"/>
          <w:szCs w:val="28"/>
        </w:rPr>
        <w:t>Проведено 12 заседаний Совета  народных депутатов, на которых принято 26 нормативно - правовых актов.</w:t>
      </w:r>
    </w:p>
    <w:p w:rsidR="00922295" w:rsidRPr="004539E9" w:rsidRDefault="00922295" w:rsidP="00922295">
      <w:pPr>
        <w:pStyle w:val="ae"/>
        <w:spacing w:line="276" w:lineRule="auto"/>
        <w:rPr>
          <w:szCs w:val="28"/>
        </w:rPr>
      </w:pPr>
      <w:r w:rsidRPr="004539E9">
        <w:rPr>
          <w:szCs w:val="28"/>
        </w:rPr>
        <w:t xml:space="preserve">      За 2021 год в Администрацию поступило 10 письменных обращений граждан. Все обращения рассмотрены в срок и в соответствии с законодательством. Также поступили  устные обращения граждан. Основную долю устных обращений составляют вопросы жилищно-коммунальной сферы: ремонт дорог, очистка дорог от снега, уличное освещение, а также семейно-бытовых проблем.</w:t>
      </w:r>
    </w:p>
    <w:p w:rsidR="00922295" w:rsidRPr="000E7A41" w:rsidRDefault="00922295" w:rsidP="00922295">
      <w:pPr>
        <w:pStyle w:val="ae"/>
        <w:spacing w:line="276" w:lineRule="auto"/>
        <w:rPr>
          <w:b/>
          <w:sz w:val="32"/>
          <w:szCs w:val="32"/>
          <w:u w:val="single"/>
        </w:rPr>
      </w:pPr>
    </w:p>
    <w:p w:rsidR="00922295" w:rsidRDefault="00922295" w:rsidP="00922295">
      <w:pPr>
        <w:pStyle w:val="ae"/>
        <w:spacing w:line="276" w:lineRule="auto"/>
        <w:rPr>
          <w:szCs w:val="28"/>
        </w:rPr>
      </w:pPr>
      <w:r>
        <w:rPr>
          <w:szCs w:val="28"/>
        </w:rPr>
        <w:t>На территории</w:t>
      </w:r>
      <w:r w:rsidR="00333C50">
        <w:rPr>
          <w:szCs w:val="28"/>
        </w:rPr>
        <w:t xml:space="preserve"> сельского</w:t>
      </w:r>
      <w:r>
        <w:rPr>
          <w:szCs w:val="28"/>
        </w:rPr>
        <w:t xml:space="preserve"> поселения проживает – 723 человек. В 2021 году родилось 6 детей, умерло 28 человек, естественный прирост составляет минус   22.</w:t>
      </w:r>
    </w:p>
    <w:p w:rsidR="00922295" w:rsidRDefault="00922295" w:rsidP="00922295">
      <w:pPr>
        <w:pStyle w:val="ae"/>
        <w:spacing w:line="276" w:lineRule="auto"/>
        <w:rPr>
          <w:szCs w:val="28"/>
        </w:rPr>
      </w:pPr>
      <w:r>
        <w:rPr>
          <w:szCs w:val="28"/>
        </w:rPr>
        <w:lastRenderedPageBreak/>
        <w:t>Население за период с 2020 года  по 2022 год значительно уменьшилось. Это связано с тем, что смертность превышает рождаемость.</w:t>
      </w:r>
    </w:p>
    <w:p w:rsidR="00922295" w:rsidRPr="00A52124" w:rsidRDefault="00922295" w:rsidP="0092229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A52124">
        <w:rPr>
          <w:rFonts w:ascii="Times New Roman" w:hAnsi="Times New Roman"/>
          <w:sz w:val="28"/>
          <w:szCs w:val="28"/>
        </w:rPr>
        <w:tab/>
      </w:r>
      <w:r w:rsidRPr="00A52124">
        <w:rPr>
          <w:rFonts w:ascii="Times New Roman" w:eastAsia="Times New Roman" w:hAnsi="Times New Roman"/>
          <w:color w:val="333333"/>
          <w:sz w:val="28"/>
          <w:szCs w:val="28"/>
        </w:rPr>
        <w:t>Вопросы благоустройства территории сельского поселения за отчетный период также заслуживают особого внимания.  Планом благоустройства сельского поселения Донской сельсовет на 2021 году предусматривались следующие основные виды работ: содержание и ремонт дорог; освещение улиц сельского поселения; содержание кладбищ; отлов бродячих животных; санитарная очистка сельского поселения и прочие работы по благоустройству. В рамках экологического месячника проводились субботники по санитарной очистке территории населенных пунктов. Регулярно проводился обкос территории населенных пунктов, учреждений. Также работники администрации сельского поселения занимались очисткой лесополос.</w:t>
      </w:r>
    </w:p>
    <w:p w:rsidR="00922295" w:rsidRPr="00A52124" w:rsidRDefault="00922295" w:rsidP="0092229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A52124">
        <w:rPr>
          <w:rFonts w:ascii="Times New Roman" w:eastAsia="Times New Roman" w:hAnsi="Times New Roman"/>
          <w:color w:val="333333"/>
          <w:sz w:val="28"/>
          <w:szCs w:val="28"/>
        </w:rPr>
        <w:t xml:space="preserve">  Проводилась грейдировка дорог в летний период, очистка дорог от снега зимой. В течение всего года занимались техническим обслуживанием и содержанием уличного освещения. По мере возможности спиливали старовозрастные</w:t>
      </w:r>
      <w:r w:rsidR="00D228A5" w:rsidRPr="00A52124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r w:rsidRPr="00A52124">
        <w:rPr>
          <w:rFonts w:ascii="Times New Roman" w:eastAsia="Times New Roman" w:hAnsi="Times New Roman"/>
          <w:color w:val="333333"/>
          <w:sz w:val="28"/>
          <w:szCs w:val="28"/>
        </w:rPr>
        <w:t xml:space="preserve"> деревья. </w:t>
      </w:r>
    </w:p>
    <w:p w:rsidR="00922295" w:rsidRPr="00EB6C39" w:rsidRDefault="00922295" w:rsidP="00922295">
      <w:pPr>
        <w:pStyle w:val="22"/>
        <w:spacing w:after="0" w:line="240" w:lineRule="auto"/>
        <w:jc w:val="both"/>
        <w:rPr>
          <w:sz w:val="28"/>
          <w:szCs w:val="28"/>
        </w:rPr>
      </w:pPr>
    </w:p>
    <w:p w:rsidR="00922295" w:rsidRPr="00EB6C39" w:rsidRDefault="00922295" w:rsidP="00922295">
      <w:pPr>
        <w:pStyle w:val="22"/>
        <w:spacing w:after="0" w:line="240" w:lineRule="auto"/>
        <w:ind w:firstLine="709"/>
        <w:jc w:val="both"/>
        <w:rPr>
          <w:b/>
          <w:sz w:val="28"/>
          <w:szCs w:val="28"/>
        </w:rPr>
      </w:pPr>
      <w:r w:rsidRPr="00EB6C39">
        <w:rPr>
          <w:b/>
          <w:sz w:val="28"/>
          <w:szCs w:val="28"/>
        </w:rPr>
        <w:t>Раздел 3</w:t>
      </w:r>
      <w:r>
        <w:rPr>
          <w:b/>
          <w:sz w:val="28"/>
          <w:szCs w:val="28"/>
        </w:rPr>
        <w:t xml:space="preserve">. </w:t>
      </w:r>
      <w:r w:rsidRPr="00EB6C39">
        <w:rPr>
          <w:b/>
          <w:sz w:val="28"/>
          <w:szCs w:val="28"/>
        </w:rPr>
        <w:t xml:space="preserve"> «Анализ отчета об исполнении бюджета»</w:t>
      </w:r>
    </w:p>
    <w:p w:rsidR="00922295" w:rsidRPr="00EB6C39" w:rsidRDefault="00922295" w:rsidP="00922295">
      <w:pPr>
        <w:pStyle w:val="22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922295" w:rsidRPr="00EB6C39" w:rsidRDefault="00922295" w:rsidP="00922295">
      <w:pPr>
        <w:pStyle w:val="22"/>
        <w:spacing w:after="0" w:line="240" w:lineRule="auto"/>
        <w:ind w:firstLine="709"/>
        <w:jc w:val="both"/>
        <w:rPr>
          <w:sz w:val="28"/>
          <w:szCs w:val="28"/>
        </w:rPr>
      </w:pPr>
      <w:r w:rsidRPr="00EB6C39">
        <w:rPr>
          <w:sz w:val="28"/>
          <w:szCs w:val="28"/>
        </w:rPr>
        <w:t xml:space="preserve">Решением Совета сельского поселения от 25 декабря 2020 года № 129  был утвержден бюджет сельского поселения по  доходам и расходам на 2021 год в сумме 4416,1 тыс. руб. </w:t>
      </w:r>
    </w:p>
    <w:p w:rsidR="00922295" w:rsidRPr="00EB6C39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B6C39">
        <w:rPr>
          <w:rFonts w:ascii="Times New Roman" w:eastAsia="Times New Roman" w:hAnsi="Times New Roman"/>
          <w:sz w:val="28"/>
          <w:szCs w:val="28"/>
        </w:rPr>
        <w:t>Бюджет сельского поселения Донской сельсовет муниципального района Белебеевский район исполнен за 2021 год по доходам на 130,68 % от уточненного годового плана (уточненный план – 4240,5 тыс.руб., поступило – 5541,6 тыс.руб.). По расходам бюджет исполнен на 99,89% от уточненного плана в сумме 4344,6 тыс.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B6C39">
        <w:rPr>
          <w:rFonts w:ascii="Times New Roman" w:eastAsia="Times New Roman" w:hAnsi="Times New Roman"/>
          <w:sz w:val="28"/>
          <w:szCs w:val="28"/>
        </w:rPr>
        <w:t>руб.,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B6C39">
        <w:rPr>
          <w:rFonts w:ascii="Times New Roman" w:eastAsia="Times New Roman" w:hAnsi="Times New Roman"/>
          <w:sz w:val="28"/>
          <w:szCs w:val="28"/>
        </w:rPr>
        <w:t>факт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B6C39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B6C39">
        <w:rPr>
          <w:rFonts w:ascii="Times New Roman" w:eastAsia="Times New Roman" w:hAnsi="Times New Roman"/>
          <w:sz w:val="28"/>
          <w:szCs w:val="28"/>
        </w:rPr>
        <w:t>4339,9 тыс.руб.</w:t>
      </w:r>
    </w:p>
    <w:p w:rsidR="00922295" w:rsidRPr="00693B2A" w:rsidRDefault="00922295" w:rsidP="00922295">
      <w:pPr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693B2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ДОХОДЫ</w:t>
      </w:r>
    </w:p>
    <w:p w:rsidR="00922295" w:rsidRDefault="00922295" w:rsidP="0092229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BC413D">
        <w:rPr>
          <w:rFonts w:ascii="Times New Roman" w:hAnsi="Times New Roman"/>
          <w:sz w:val="28"/>
          <w:szCs w:val="28"/>
        </w:rPr>
        <w:t xml:space="preserve">Доходная часть бюджета сельского поселения </w:t>
      </w:r>
      <w:r>
        <w:rPr>
          <w:rFonts w:ascii="Times New Roman" w:hAnsi="Times New Roman"/>
          <w:sz w:val="28"/>
          <w:szCs w:val="28"/>
        </w:rPr>
        <w:t>Донской</w:t>
      </w:r>
      <w:r w:rsidRPr="00BC413D">
        <w:rPr>
          <w:rFonts w:ascii="Times New Roman" w:hAnsi="Times New Roman"/>
          <w:sz w:val="28"/>
          <w:szCs w:val="28"/>
        </w:rPr>
        <w:t xml:space="preserve"> сельсовет за  20</w:t>
      </w:r>
      <w:r>
        <w:rPr>
          <w:rFonts w:ascii="Times New Roman" w:hAnsi="Times New Roman"/>
          <w:sz w:val="28"/>
          <w:szCs w:val="28"/>
        </w:rPr>
        <w:t>21</w:t>
      </w:r>
      <w:r w:rsidRPr="00BC413D">
        <w:rPr>
          <w:rFonts w:ascii="Times New Roman" w:hAnsi="Times New Roman"/>
          <w:sz w:val="28"/>
          <w:szCs w:val="28"/>
        </w:rPr>
        <w:t xml:space="preserve"> года сформирована за счет поступлений по налоговым платежам и сборам </w:t>
      </w:r>
      <w:r>
        <w:rPr>
          <w:rFonts w:ascii="Times New Roman" w:hAnsi="Times New Roman"/>
          <w:sz w:val="28"/>
          <w:szCs w:val="28"/>
        </w:rPr>
        <w:t>50,73</w:t>
      </w:r>
      <w:r w:rsidRPr="00BC413D">
        <w:rPr>
          <w:rFonts w:ascii="Times New Roman" w:hAnsi="Times New Roman"/>
          <w:sz w:val="28"/>
          <w:szCs w:val="28"/>
        </w:rPr>
        <w:t>% (</w:t>
      </w:r>
      <w:r>
        <w:rPr>
          <w:rFonts w:ascii="Times New Roman" w:hAnsi="Times New Roman"/>
          <w:sz w:val="28"/>
          <w:szCs w:val="28"/>
        </w:rPr>
        <w:t>2811,0</w:t>
      </w:r>
      <w:r w:rsidRPr="00BC413D">
        <w:rPr>
          <w:rFonts w:ascii="Times New Roman" w:hAnsi="Times New Roman"/>
          <w:sz w:val="28"/>
          <w:szCs w:val="28"/>
        </w:rPr>
        <w:t xml:space="preserve"> тыс.руб.),неналоговых доходов на </w:t>
      </w:r>
      <w:r>
        <w:rPr>
          <w:rFonts w:ascii="Times New Roman" w:hAnsi="Times New Roman"/>
          <w:sz w:val="28"/>
          <w:szCs w:val="28"/>
        </w:rPr>
        <w:t>0,26</w:t>
      </w:r>
      <w:r w:rsidRPr="00BC413D">
        <w:rPr>
          <w:rFonts w:ascii="Times New Roman" w:hAnsi="Times New Roman"/>
          <w:sz w:val="28"/>
          <w:szCs w:val="28"/>
        </w:rPr>
        <w:t>%(</w:t>
      </w:r>
      <w:r>
        <w:rPr>
          <w:rFonts w:ascii="Times New Roman" w:hAnsi="Times New Roman"/>
          <w:sz w:val="28"/>
          <w:szCs w:val="28"/>
        </w:rPr>
        <w:t>14,2</w:t>
      </w:r>
      <w:r w:rsidRPr="00BC413D">
        <w:rPr>
          <w:rFonts w:ascii="Times New Roman" w:hAnsi="Times New Roman"/>
          <w:sz w:val="28"/>
          <w:szCs w:val="28"/>
        </w:rPr>
        <w:t xml:space="preserve"> тыс.руб.) и безвозмездных поступлений из бюджетов Российской Федерации, Республики Башкортостан и муниципального района – на </w:t>
      </w:r>
      <w:r>
        <w:rPr>
          <w:rFonts w:ascii="Times New Roman" w:hAnsi="Times New Roman"/>
          <w:sz w:val="28"/>
          <w:szCs w:val="28"/>
        </w:rPr>
        <w:t>49,01</w:t>
      </w:r>
      <w:r w:rsidRPr="00BC413D">
        <w:rPr>
          <w:rFonts w:ascii="Times New Roman" w:hAnsi="Times New Roman"/>
          <w:sz w:val="28"/>
          <w:szCs w:val="28"/>
        </w:rPr>
        <w:t>% (</w:t>
      </w:r>
      <w:r>
        <w:rPr>
          <w:rFonts w:ascii="Times New Roman" w:hAnsi="Times New Roman"/>
          <w:sz w:val="28"/>
          <w:szCs w:val="28"/>
        </w:rPr>
        <w:t>2716,4</w:t>
      </w:r>
      <w:r w:rsidRPr="00BC413D">
        <w:rPr>
          <w:rFonts w:ascii="Times New Roman" w:hAnsi="Times New Roman"/>
          <w:sz w:val="28"/>
          <w:szCs w:val="28"/>
        </w:rPr>
        <w:t xml:space="preserve"> тыс.руб.). </w:t>
      </w:r>
    </w:p>
    <w:p w:rsidR="00922295" w:rsidRPr="00693B2A" w:rsidRDefault="00922295" w:rsidP="0092229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2295" w:rsidRPr="00693B2A" w:rsidRDefault="00922295" w:rsidP="00922295">
      <w:pPr>
        <w:rPr>
          <w:rFonts w:ascii="Times New Roman" w:eastAsia="Times New Roman" w:hAnsi="Times New Roman"/>
          <w:b/>
          <w:bCs/>
          <w:sz w:val="28"/>
          <w:szCs w:val="28"/>
        </w:rPr>
      </w:pPr>
      <w:r w:rsidRPr="00693B2A">
        <w:rPr>
          <w:rFonts w:ascii="Times New Roman" w:hAnsi="Times New Roman"/>
          <w:bCs/>
          <w:sz w:val="28"/>
          <w:szCs w:val="28"/>
        </w:rPr>
        <w:t xml:space="preserve">          </w:t>
      </w:r>
      <w:r w:rsidRPr="00693B2A">
        <w:rPr>
          <w:rFonts w:ascii="Times New Roman" w:eastAsia="Times New Roman" w:hAnsi="Times New Roman"/>
          <w:b/>
          <w:bCs/>
          <w:sz w:val="28"/>
          <w:szCs w:val="28"/>
        </w:rPr>
        <w:t>Структура налоговых доходов выглядит следующим образом:</w:t>
      </w:r>
    </w:p>
    <w:p w:rsidR="00922295" w:rsidRPr="00693B2A" w:rsidRDefault="00922295" w:rsidP="00922295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 xml:space="preserve">Налог на доходы физических лиц — за 2021 год исполнен на 151,28 % от уточненного плана (план – 15,6 тыс. руб., факт — 23,6 т. р.). 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Единый сельскохозяйственный налог за 2021 год поступил в сумме 9,7 тыс.руб.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 xml:space="preserve">Налог на имущество физических лиц за 2021 год поступил в сумме 18,4 тыс.руб. или  105,43 % от уточненного  плана (19,4 тыс.руб.). 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 xml:space="preserve">Основным источником пополнения доходной части бюджета сельского поселения является земельный налог, который поступил за 2021 год в сумме 2758,3 тыс.руб. при уточненном плане 1455,9 тыс.руб. В том числе земельный налог с организаций поступил в сумме 2531,7 тыс.руб., от физических лиц земельный налог поступил в сумме 226,7 тыс.руб.  </w:t>
      </w:r>
    </w:p>
    <w:p w:rsidR="00922295" w:rsidRPr="00693B2A" w:rsidRDefault="00922295" w:rsidP="00922295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693B2A">
        <w:rPr>
          <w:rFonts w:ascii="Times New Roman" w:eastAsia="Times New Roman" w:hAnsi="Times New Roman"/>
          <w:b/>
          <w:bCs/>
          <w:sz w:val="28"/>
          <w:szCs w:val="28"/>
        </w:rPr>
        <w:t>Структура неналоговых доходов выглядит следующим образом: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lastRenderedPageBreak/>
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 поступили в сумме 16,7 тыс.руб.</w:t>
      </w:r>
    </w:p>
    <w:p w:rsidR="00922295" w:rsidRPr="00693B2A" w:rsidRDefault="00922295" w:rsidP="009222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Прочие поступления от денежных взысканий (штрафов) и иных сумм в возмещение ущерба, зачисляемые в бюджеты сельских поселений за 2021 год поступили в сумме 2,2 тыс.руб.</w:t>
      </w:r>
    </w:p>
    <w:p w:rsidR="00922295" w:rsidRPr="00693B2A" w:rsidRDefault="00922295" w:rsidP="00922295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693B2A">
        <w:rPr>
          <w:rFonts w:ascii="Times New Roman" w:eastAsia="Times New Roman" w:hAnsi="Times New Roman"/>
          <w:b/>
          <w:bCs/>
          <w:sz w:val="28"/>
          <w:szCs w:val="28"/>
        </w:rPr>
        <w:t>Безвозмездные перечисления:</w:t>
      </w:r>
    </w:p>
    <w:p w:rsidR="00922295" w:rsidRPr="00693B2A" w:rsidRDefault="00922295" w:rsidP="00922295">
      <w:pPr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93B2A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693B2A">
        <w:rPr>
          <w:rFonts w:ascii="Times New Roman" w:eastAsia="Times New Roman" w:hAnsi="Times New Roman"/>
          <w:sz w:val="28"/>
          <w:szCs w:val="28"/>
        </w:rPr>
        <w:t>Безвозмездные поступления из бюджетов других уровней в бюджет сельского поселения Донской сельсовет  за 2021 год поступили в сумме 2716,4 тыс.руб. Это:</w:t>
      </w:r>
    </w:p>
    <w:p w:rsidR="00922295" w:rsidRPr="00693B2A" w:rsidRDefault="00922295" w:rsidP="00922295">
      <w:pPr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1. Дотации бюджетам сельских поселений на выравнивание бюджетной обеспеченности – 1783,7 тыс.руб.</w:t>
      </w:r>
    </w:p>
    <w:p w:rsidR="00922295" w:rsidRPr="00693B2A" w:rsidRDefault="00922295" w:rsidP="00922295">
      <w:pPr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2. Субвенции бюджетам сельских поселений из бюджета Российской Федерации на осуществление первичного воинского учета на территориях, где отсутствуют военные комиссариаты – 60,0 тыс.руб.;</w:t>
      </w:r>
    </w:p>
    <w:p w:rsidR="00922295" w:rsidRPr="00693B2A" w:rsidRDefault="00922295" w:rsidP="00922295">
      <w:pPr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3.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(на содержание и ремонт автомобильных дорог) – 254,5 тыс.руб.;</w:t>
      </w:r>
    </w:p>
    <w:p w:rsidR="00922295" w:rsidRPr="00693B2A" w:rsidRDefault="00922295" w:rsidP="00922295">
      <w:pPr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4. Прочие межбюджетные трансферты, передаваемые бюджетам сельских поселений из бюджета Республики Башкортостан:</w:t>
      </w:r>
    </w:p>
    <w:p w:rsidR="00922295" w:rsidRDefault="00922295" w:rsidP="00922295">
      <w:pPr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- на противопожарные мероприятия – 70,0 тыс.руб.</w:t>
      </w:r>
    </w:p>
    <w:p w:rsidR="00922295" w:rsidRPr="00693B2A" w:rsidRDefault="00922295" w:rsidP="00922295">
      <w:pPr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- на благоустройство сельского поселения – 150,0 тыс.руб.</w:t>
      </w:r>
    </w:p>
    <w:p w:rsidR="00922295" w:rsidRPr="00693B2A" w:rsidRDefault="00922295" w:rsidP="00922295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- на решение вопросов в области охраны окружающей среды (обустройство контейнерных площадок) – 280,0 тыс.руб.</w:t>
      </w:r>
    </w:p>
    <w:p w:rsidR="00922295" w:rsidRPr="00693B2A" w:rsidRDefault="00922295" w:rsidP="00922295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eastAsia="Times New Roman" w:hAnsi="Times New Roman"/>
          <w:color w:val="002060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5.Прочие безвозмездные поступления в бюджеты сельских поселений из бюджетов муниципальных районов- 118,2 тыс.рублей</w:t>
      </w:r>
      <w:r w:rsidRPr="00693B2A">
        <w:rPr>
          <w:rFonts w:ascii="Times New Roman" w:eastAsia="Times New Roman" w:hAnsi="Times New Roman"/>
          <w:color w:val="002060"/>
          <w:sz w:val="28"/>
          <w:szCs w:val="28"/>
        </w:rPr>
        <w:t>.</w:t>
      </w:r>
    </w:p>
    <w:p w:rsidR="00922295" w:rsidRPr="00693B2A" w:rsidRDefault="00922295" w:rsidP="00922295">
      <w:pPr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Все безвозмездные средства, поступившие в бюджет сельского поселения Донской сельсовет за 2021 год были израсходованы в полном объеме строго по целевому назначению.</w:t>
      </w:r>
    </w:p>
    <w:p w:rsidR="00922295" w:rsidRPr="00693B2A" w:rsidRDefault="00922295" w:rsidP="00922295">
      <w:pPr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693B2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РАСХОДЫ</w:t>
      </w:r>
    </w:p>
    <w:p w:rsidR="00922295" w:rsidRPr="00693B2A" w:rsidRDefault="00922295" w:rsidP="00922295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 xml:space="preserve">Распределение расходов сельского поселения Донской сельсовет в 2021 году производится согласно ведомственной структуре, разделам, подразделам, целевым статьям и видам расходов функциональной классификации расходов РФ.           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Расходная часть бюджета сельского поселения Донской сельсовет за  2021 год исполнена на 99,89% от уточненного годового плана  в сумме 4344,6 тыс.руб.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A1C">
        <w:rPr>
          <w:rFonts w:ascii="Times New Roman" w:eastAsia="Times New Roman" w:hAnsi="Times New Roman"/>
          <w:b/>
          <w:sz w:val="28"/>
          <w:szCs w:val="28"/>
        </w:rPr>
        <w:t>На «</w:t>
      </w:r>
      <w:r w:rsidRPr="00D35A1C">
        <w:rPr>
          <w:rFonts w:ascii="Times New Roman" w:eastAsia="Times New Roman" w:hAnsi="Times New Roman"/>
          <w:b/>
          <w:i/>
        </w:rPr>
        <w:t>ОБЩЕГОСУДАРСТВЕННЫЕ ВОПРОСЫ</w:t>
      </w:r>
      <w:r w:rsidRPr="00D35A1C">
        <w:rPr>
          <w:rFonts w:ascii="Times New Roman" w:eastAsia="Times New Roman" w:hAnsi="Times New Roman"/>
          <w:b/>
          <w:sz w:val="28"/>
          <w:szCs w:val="28"/>
        </w:rPr>
        <w:t>»</w:t>
      </w:r>
      <w:r w:rsidRPr="00693B2A">
        <w:rPr>
          <w:rFonts w:ascii="Times New Roman" w:eastAsia="Times New Roman" w:hAnsi="Times New Roman"/>
          <w:sz w:val="28"/>
          <w:szCs w:val="28"/>
        </w:rPr>
        <w:t xml:space="preserve"> расходы за 2021 год составили 2310,8 тыс.руб. Это расходы на содержание главы и аппарата администрации сельского поселения Донской сельсовет (заработная плата, налоги, коммунальные услуги, содержание имущества и т.д.) </w:t>
      </w:r>
    </w:p>
    <w:p w:rsidR="00922295" w:rsidRPr="00693B2A" w:rsidRDefault="00922295" w:rsidP="00922295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35A1C">
        <w:rPr>
          <w:rFonts w:ascii="Times New Roman" w:eastAsia="Times New Roman" w:hAnsi="Times New Roman"/>
          <w:b/>
          <w:sz w:val="28"/>
          <w:szCs w:val="28"/>
        </w:rPr>
        <w:t>По разделу «</w:t>
      </w:r>
      <w:r w:rsidRPr="00D35A1C">
        <w:rPr>
          <w:rFonts w:ascii="Times New Roman" w:eastAsia="Times New Roman" w:hAnsi="Times New Roman"/>
          <w:b/>
          <w:i/>
        </w:rPr>
        <w:t>МОБИЛИЗАЦИОННАЯ И ВНЕВОЙСКОВАЯ ПОДГОТОВКА</w:t>
      </w:r>
      <w:r w:rsidRPr="00693B2A">
        <w:rPr>
          <w:rFonts w:ascii="Times New Roman" w:eastAsia="Times New Roman" w:hAnsi="Times New Roman"/>
          <w:sz w:val="28"/>
          <w:szCs w:val="28"/>
        </w:rPr>
        <w:t xml:space="preserve">» расходы за 2021 год за счет средств бюджета Российской Федерации составили   60,0 тыс.руб. Это расходы Администрации  поселения на исполнение отдельных государственных полномочий в части ведения воинского учета в соответствии с требованиями закона Российской Федерации «О воинской обязанности и военной службе» (оплата труда с начислениями инспектора ВУС, приобретение канцтоваров). 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A1C">
        <w:rPr>
          <w:rFonts w:ascii="Times New Roman" w:eastAsia="Times New Roman" w:hAnsi="Times New Roman"/>
          <w:b/>
          <w:sz w:val="28"/>
          <w:szCs w:val="28"/>
        </w:rPr>
        <w:lastRenderedPageBreak/>
        <w:t>По разделу «</w:t>
      </w:r>
      <w:r w:rsidRPr="00D35A1C">
        <w:rPr>
          <w:rFonts w:ascii="Times New Roman" w:eastAsia="Times New Roman" w:hAnsi="Times New Roman"/>
          <w:b/>
          <w:i/>
        </w:rPr>
        <w:t>ОБЕСПЕЧЕНИЕ ПОЖАРНОЙ БЕЗОПАСНОСТИ</w:t>
      </w:r>
      <w:r w:rsidRPr="00D35A1C">
        <w:rPr>
          <w:rFonts w:ascii="Times New Roman" w:eastAsia="Times New Roman" w:hAnsi="Times New Roman"/>
          <w:b/>
          <w:sz w:val="28"/>
          <w:szCs w:val="28"/>
        </w:rPr>
        <w:t>»</w:t>
      </w:r>
      <w:r w:rsidRPr="00693B2A">
        <w:rPr>
          <w:rFonts w:ascii="Times New Roman" w:eastAsia="Times New Roman" w:hAnsi="Times New Roman"/>
          <w:sz w:val="28"/>
          <w:szCs w:val="28"/>
        </w:rPr>
        <w:t xml:space="preserve"> расходы  за  2021 год с учетом всех доходных источников составили 470,9 тыс.руб. Это расходы на заработную плату с начислениями водителя пожарной машины, расходы на содержание пожарной машины, приобретение ГСМ и прочих материальных запасов по противопожарным мероприятиям. За счет средств РБ был отремонтирован гараж для пожарной машины в сумме 70,0 тыс.руб. 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A1C">
        <w:rPr>
          <w:rFonts w:ascii="Times New Roman" w:eastAsia="Times New Roman" w:hAnsi="Times New Roman"/>
          <w:b/>
          <w:sz w:val="28"/>
          <w:szCs w:val="28"/>
        </w:rPr>
        <w:t>По разделу «</w:t>
      </w:r>
      <w:r w:rsidRPr="00D35A1C">
        <w:rPr>
          <w:rFonts w:ascii="Times New Roman" w:eastAsia="Times New Roman" w:hAnsi="Times New Roman"/>
          <w:b/>
          <w:i/>
        </w:rPr>
        <w:t>НАЦИОНАЛЬНАЯ ЭКОНОМИКА</w:t>
      </w:r>
      <w:r w:rsidRPr="00D35A1C">
        <w:rPr>
          <w:rFonts w:ascii="Times New Roman" w:eastAsia="Times New Roman" w:hAnsi="Times New Roman"/>
          <w:b/>
          <w:sz w:val="28"/>
          <w:szCs w:val="28"/>
        </w:rPr>
        <w:t>»,</w:t>
      </w:r>
      <w:r w:rsidRPr="00693B2A">
        <w:rPr>
          <w:rFonts w:ascii="Times New Roman" w:eastAsia="Times New Roman" w:hAnsi="Times New Roman"/>
          <w:sz w:val="28"/>
          <w:szCs w:val="28"/>
        </w:rPr>
        <w:t xml:space="preserve"> подраздел «Дорожное хозяйство (дорожные фонды)»  за счет средств дорожного фонда муниципального района Белебеевский район РБ в 2021 году израсходовано 208,0 тыс.руб. на содержание и ремонт автомобильных дорог в поселении.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A1C">
        <w:rPr>
          <w:rFonts w:ascii="Times New Roman" w:eastAsia="Times New Roman" w:hAnsi="Times New Roman"/>
          <w:b/>
          <w:sz w:val="28"/>
          <w:szCs w:val="28"/>
        </w:rPr>
        <w:t>По подразделу «Другие вопросы национальной экономики»</w:t>
      </w:r>
      <w:r w:rsidRPr="00693B2A">
        <w:rPr>
          <w:rFonts w:ascii="Times New Roman" w:eastAsia="Times New Roman" w:hAnsi="Times New Roman"/>
          <w:sz w:val="28"/>
          <w:szCs w:val="28"/>
        </w:rPr>
        <w:t xml:space="preserve"> расходы составляют 10,0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93B2A">
        <w:rPr>
          <w:rFonts w:ascii="Times New Roman" w:eastAsia="Times New Roman" w:hAnsi="Times New Roman"/>
          <w:sz w:val="28"/>
          <w:szCs w:val="28"/>
        </w:rPr>
        <w:t>тыс.рублей по межеванию и постановке на кадастровый учет земельных участков.</w:t>
      </w:r>
    </w:p>
    <w:p w:rsidR="00922295" w:rsidRPr="00D35A1C" w:rsidRDefault="00922295" w:rsidP="00922295">
      <w:pPr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35A1C">
        <w:rPr>
          <w:rFonts w:ascii="Times New Roman" w:eastAsia="Times New Roman" w:hAnsi="Times New Roman"/>
          <w:b/>
          <w:sz w:val="28"/>
          <w:szCs w:val="28"/>
        </w:rPr>
        <w:t>«</w:t>
      </w:r>
      <w:r w:rsidRPr="00D35A1C">
        <w:rPr>
          <w:rFonts w:ascii="Times New Roman" w:eastAsia="Times New Roman" w:hAnsi="Times New Roman"/>
          <w:b/>
          <w:i/>
          <w:sz w:val="28"/>
          <w:szCs w:val="28"/>
        </w:rPr>
        <w:t>ЖИЛИЩНО-КОММУНАЛЬНОЕ ХОЗЯЙСТВО</w:t>
      </w:r>
      <w:r w:rsidRPr="00D35A1C">
        <w:rPr>
          <w:rFonts w:ascii="Times New Roman" w:eastAsia="Times New Roman" w:hAnsi="Times New Roman"/>
          <w:b/>
          <w:sz w:val="28"/>
          <w:szCs w:val="28"/>
        </w:rPr>
        <w:t>».</w:t>
      </w:r>
    </w:p>
    <w:p w:rsidR="00922295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A1C">
        <w:rPr>
          <w:rFonts w:ascii="Times New Roman" w:eastAsia="Times New Roman" w:hAnsi="Times New Roman"/>
          <w:b/>
          <w:sz w:val="28"/>
          <w:szCs w:val="28"/>
        </w:rPr>
        <w:t>По подразделу  «</w:t>
      </w:r>
      <w:r w:rsidRPr="00D35A1C">
        <w:rPr>
          <w:rFonts w:ascii="Times New Roman" w:eastAsia="Times New Roman" w:hAnsi="Times New Roman"/>
          <w:b/>
          <w:i/>
          <w:sz w:val="28"/>
          <w:szCs w:val="28"/>
        </w:rPr>
        <w:t>Коммунальное хозяйство</w:t>
      </w:r>
      <w:r w:rsidRPr="00D35A1C">
        <w:rPr>
          <w:rFonts w:ascii="Times New Roman" w:eastAsia="Times New Roman" w:hAnsi="Times New Roman"/>
          <w:b/>
          <w:sz w:val="28"/>
          <w:szCs w:val="28"/>
        </w:rPr>
        <w:t>»</w:t>
      </w:r>
      <w:r w:rsidRPr="00693B2A">
        <w:rPr>
          <w:rFonts w:ascii="Times New Roman" w:eastAsia="Times New Roman" w:hAnsi="Times New Roman"/>
          <w:sz w:val="28"/>
          <w:szCs w:val="28"/>
        </w:rPr>
        <w:t xml:space="preserve"> за 2021 год израсходованы средства в сумме 46,5 тыс.руб на подготовку технической документации(паспорта и техпланы)на объекты водоснабжения.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A1C">
        <w:rPr>
          <w:rFonts w:ascii="Times New Roman" w:eastAsia="Times New Roman" w:hAnsi="Times New Roman"/>
          <w:b/>
          <w:sz w:val="28"/>
          <w:szCs w:val="28"/>
        </w:rPr>
        <w:t xml:space="preserve"> По подразделу  «Благоустройство»</w:t>
      </w:r>
      <w:r w:rsidRPr="00693B2A">
        <w:rPr>
          <w:rFonts w:ascii="Times New Roman" w:eastAsia="Times New Roman" w:hAnsi="Times New Roman"/>
          <w:sz w:val="28"/>
          <w:szCs w:val="28"/>
        </w:rPr>
        <w:t xml:space="preserve"> с учетом всех доходных источников за 2021 год израсходованы средства в сумме 756,5 тыс.руб. В том числе:</w:t>
      </w:r>
    </w:p>
    <w:p w:rsidR="00922295" w:rsidRPr="00D35A1C" w:rsidRDefault="00922295" w:rsidP="00922295">
      <w:pPr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D35A1C">
        <w:rPr>
          <w:rFonts w:ascii="Times New Roman" w:eastAsia="Times New Roman" w:hAnsi="Times New Roman"/>
          <w:b/>
          <w:sz w:val="28"/>
          <w:szCs w:val="28"/>
          <w:u w:val="single"/>
        </w:rPr>
        <w:t>За счёт средств поступивших из бюджета РБ:</w:t>
      </w:r>
    </w:p>
    <w:p w:rsidR="00922295" w:rsidRPr="00693B2A" w:rsidRDefault="00922295" w:rsidP="00922295">
      <w:p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ab/>
        <w:t>- оплачены расходы за потреблённую электроэнергию за счёт средств бюджета РБ в сумме 100,0 тыс.руб.</w:t>
      </w:r>
    </w:p>
    <w:p w:rsidR="00922295" w:rsidRPr="00693B2A" w:rsidRDefault="00922295" w:rsidP="00922295">
      <w:p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color w:val="FF0000"/>
          <w:sz w:val="28"/>
          <w:szCs w:val="28"/>
        </w:rPr>
        <w:t xml:space="preserve">        </w:t>
      </w:r>
      <w:r w:rsidRPr="00693B2A">
        <w:rPr>
          <w:rFonts w:ascii="Times New Roman" w:eastAsia="Times New Roman" w:hAnsi="Times New Roman"/>
          <w:sz w:val="28"/>
          <w:szCs w:val="28"/>
        </w:rPr>
        <w:t>- произведен текущий ремонт уличного освещения в д. Подлесное ,ул. Полевая сумме 50,0 тыс.руб.</w:t>
      </w:r>
    </w:p>
    <w:p w:rsidR="00922295" w:rsidRPr="00693B2A" w:rsidRDefault="00922295" w:rsidP="00922295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35A1C">
        <w:rPr>
          <w:rFonts w:ascii="Times New Roman" w:eastAsia="Times New Roman" w:hAnsi="Times New Roman"/>
          <w:b/>
          <w:sz w:val="28"/>
          <w:szCs w:val="28"/>
          <w:u w:val="single"/>
        </w:rPr>
        <w:t>За счет местного бюджета</w:t>
      </w:r>
      <w:r w:rsidRPr="00D35A1C">
        <w:rPr>
          <w:rFonts w:ascii="Times New Roman" w:eastAsia="Times New Roman" w:hAnsi="Times New Roman"/>
          <w:b/>
          <w:sz w:val="28"/>
          <w:szCs w:val="28"/>
        </w:rPr>
        <w:t xml:space="preserve"> расходы на благоустройство</w:t>
      </w:r>
      <w:r w:rsidRPr="00693B2A">
        <w:rPr>
          <w:rFonts w:ascii="Times New Roman" w:eastAsia="Times New Roman" w:hAnsi="Times New Roman"/>
          <w:sz w:val="28"/>
          <w:szCs w:val="28"/>
        </w:rPr>
        <w:t xml:space="preserve"> составили 606,5  тыс.руб., которые были направлены на оплату за потребленную электрическую энергию по уличному освещению, на выплату заработной платы с налогами электромонтёру и трактористу, на приобретение основных средств и материальных запасов и прочие расходы для благоустройства территории поселения и т.д.</w:t>
      </w:r>
    </w:p>
    <w:p w:rsidR="00922295" w:rsidRPr="00693B2A" w:rsidRDefault="00922295" w:rsidP="00922295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35A1C">
        <w:rPr>
          <w:rFonts w:ascii="Times New Roman" w:eastAsia="Times New Roman" w:hAnsi="Times New Roman"/>
          <w:b/>
          <w:sz w:val="28"/>
          <w:szCs w:val="28"/>
        </w:rPr>
        <w:t>По разделу «</w:t>
      </w:r>
      <w:r w:rsidRPr="00D35A1C">
        <w:rPr>
          <w:rFonts w:ascii="Times New Roman" w:eastAsia="Times New Roman" w:hAnsi="Times New Roman"/>
          <w:b/>
          <w:i/>
        </w:rPr>
        <w:t>ОХРАНА ОКРУЖАЮЩЕЙ СРЕДЫ</w:t>
      </w:r>
      <w:r w:rsidRPr="00D35A1C">
        <w:rPr>
          <w:rFonts w:ascii="Times New Roman" w:eastAsia="Times New Roman" w:hAnsi="Times New Roman"/>
          <w:b/>
          <w:sz w:val="28"/>
          <w:szCs w:val="28"/>
        </w:rPr>
        <w:t>»,</w:t>
      </w:r>
      <w:r w:rsidRPr="00693B2A">
        <w:rPr>
          <w:rFonts w:ascii="Times New Roman" w:eastAsia="Times New Roman" w:hAnsi="Times New Roman"/>
          <w:sz w:val="28"/>
          <w:szCs w:val="28"/>
        </w:rPr>
        <w:t xml:space="preserve"> подраздел «Другие вопросы в области охраны окружающей среды» с учетом всех доходных источников за 2021 год израсходовано 317,4тыс.руб</w:t>
      </w:r>
    </w:p>
    <w:p w:rsidR="00922295" w:rsidRPr="00693B2A" w:rsidRDefault="00922295" w:rsidP="00922295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Из бюджета РБ выделены средства в сумме 280,0 тыс.руб., которые израсходованы:</w:t>
      </w:r>
    </w:p>
    <w:p w:rsidR="00922295" w:rsidRPr="00693B2A" w:rsidRDefault="00922295" w:rsidP="00922295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 xml:space="preserve">- на приобретение евроконтейнеров для ТКО в сумме 231,4тыс.руб; </w:t>
      </w:r>
    </w:p>
    <w:p w:rsidR="00922295" w:rsidRPr="00693B2A" w:rsidRDefault="00922295" w:rsidP="00922295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 xml:space="preserve">-на ремонт контейнерных ограждений в сумме 11,2 тыс.руб; </w:t>
      </w:r>
    </w:p>
    <w:p w:rsidR="00922295" w:rsidRPr="00693B2A" w:rsidRDefault="00922295" w:rsidP="00922295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-на приобретение материалов для  устройства контейнерных площадок на территории поселения в сумме 37,4 тыс.рублей.</w:t>
      </w:r>
    </w:p>
    <w:p w:rsidR="00922295" w:rsidRPr="00D35A1C" w:rsidRDefault="00922295" w:rsidP="00922295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 xml:space="preserve">          За счет местного бюджета были приобретены евроконтейнеры для твердых коммунальных отходов в сумме 37,4тыс.рублей .</w:t>
      </w:r>
    </w:p>
    <w:p w:rsidR="00922295" w:rsidRPr="00D35A1C" w:rsidRDefault="00922295" w:rsidP="00922295">
      <w:pPr>
        <w:jc w:val="both"/>
        <w:rPr>
          <w:rFonts w:ascii="Times New Roman" w:eastAsia="Times New Roman" w:hAnsi="Times New Roman"/>
          <w:b/>
        </w:rPr>
      </w:pPr>
      <w:r w:rsidRPr="00D35A1C">
        <w:rPr>
          <w:rFonts w:ascii="Times New Roman" w:eastAsia="Times New Roman" w:hAnsi="Times New Roman"/>
          <w:b/>
        </w:rPr>
        <w:t xml:space="preserve">                                   «СОЦИАЛЬНАЯ ПОЛИТИКА»</w:t>
      </w:r>
    </w:p>
    <w:p w:rsidR="00922295" w:rsidRPr="00D35A1C" w:rsidRDefault="00922295" w:rsidP="00922295">
      <w:pPr>
        <w:jc w:val="both"/>
        <w:rPr>
          <w:rFonts w:ascii="Times New Roman" w:hAnsi="Times New Roman"/>
          <w:sz w:val="28"/>
          <w:szCs w:val="28"/>
        </w:rPr>
      </w:pPr>
      <w:r w:rsidRPr="00D35A1C">
        <w:rPr>
          <w:rFonts w:ascii="Times New Roman" w:eastAsia="Times New Roman" w:hAnsi="Times New Roman"/>
          <w:b/>
          <w:sz w:val="28"/>
          <w:szCs w:val="28"/>
        </w:rPr>
        <w:t>По подразделу «Пенсионное обеспечение»</w:t>
      </w:r>
      <w:r w:rsidRPr="00693B2A">
        <w:rPr>
          <w:rFonts w:ascii="Times New Roman" w:eastAsia="Times New Roman" w:hAnsi="Times New Roman"/>
          <w:sz w:val="28"/>
          <w:szCs w:val="28"/>
        </w:rPr>
        <w:t xml:space="preserve"> в 2021 году трансферты составляли 159,8 тыс.рублей.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Бюджет сельского поселения Донской сельсовет муниципального района Белебеевский район Республики Башкортостан за 2021 год исполнен с профицитом в сумме 1201,7  тыс.руб.</w:t>
      </w:r>
    </w:p>
    <w:p w:rsidR="00922295" w:rsidRPr="00693B2A" w:rsidRDefault="00922295" w:rsidP="0092229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lastRenderedPageBreak/>
        <w:t>Остаток денежных средств на лицевом счете по исполнению бюджета сельского поселения Донской сельсовет по состоянию на 01 января 2021 года – 399,6 тыс.руб.</w:t>
      </w:r>
    </w:p>
    <w:p w:rsidR="00922295" w:rsidRDefault="00922295" w:rsidP="00D228A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Доходы бюджета сельского поселения за 2021 год – 5541,6 тыс.руб.</w:t>
      </w:r>
      <w:r w:rsidRPr="00693B2A">
        <w:rPr>
          <w:rFonts w:ascii="Times New Roman" w:eastAsia="Times New Roman" w:hAnsi="Times New Roman"/>
          <w:sz w:val="28"/>
          <w:szCs w:val="28"/>
        </w:rPr>
        <w:tab/>
        <w:t>Расходы бюджета сельского поселения за 2021 год – 4339,9 тыс.руб.</w:t>
      </w:r>
    </w:p>
    <w:p w:rsidR="00922295" w:rsidRPr="00D35A1C" w:rsidRDefault="00922295" w:rsidP="00D228A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B2A">
        <w:rPr>
          <w:rFonts w:ascii="Times New Roman" w:eastAsia="Times New Roman" w:hAnsi="Times New Roman"/>
          <w:sz w:val="28"/>
          <w:szCs w:val="28"/>
        </w:rPr>
        <w:t>Остаток средств на лицевом счете на 01 января 2021 года – 1601,4 тыс.руб.</w:t>
      </w:r>
    </w:p>
    <w:p w:rsidR="00922295" w:rsidRDefault="00922295" w:rsidP="00D228A5">
      <w:pPr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 w:rsidRPr="007547F4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Основные задачи, которые п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оставлены администрацией на  2022</w:t>
      </w:r>
      <w:r w:rsidRPr="007547F4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 xml:space="preserve"> год:</w:t>
      </w:r>
    </w:p>
    <w:p w:rsidR="00922295" w:rsidRDefault="00922295" w:rsidP="00D228A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>-   это в первую очередь работа с населением и обращениями граждан;</w:t>
      </w:r>
    </w:p>
    <w:p w:rsidR="00922295" w:rsidRDefault="00922295" w:rsidP="00D228A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>-  провести работу по  максимальному привлечению доходов в бюджет поселения;</w:t>
      </w:r>
    </w:p>
    <w:p w:rsidR="00922295" w:rsidRDefault="00922295" w:rsidP="00D228A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color w:val="333333"/>
          <w:sz w:val="28"/>
          <w:szCs w:val="28"/>
        </w:rPr>
        <w:t>участие в конкурсе ППМИ в д. Пахарь, приобретение детской площадки;</w:t>
      </w:r>
    </w:p>
    <w:p w:rsidR="00922295" w:rsidRDefault="00922295" w:rsidP="00D228A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- благоустройство мест захоронений (ремонт кладбищ в д. Максютово, д. Анненково, д. Казанлытамак, д. Сиушка).</w:t>
      </w: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</w:p>
    <w:p w:rsidR="00922295" w:rsidRDefault="00922295" w:rsidP="00D228A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- усилить работу по привлечению доходов в бюджет поселения.</w:t>
      </w:r>
    </w:p>
    <w:p w:rsidR="00922295" w:rsidRDefault="00922295" w:rsidP="00D228A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- довести до завершения постановки на баланс сельского поселения систему водоснабжения в четырёх населённых пунктах.</w:t>
      </w:r>
    </w:p>
    <w:p w:rsidR="00922295" w:rsidRPr="00B12A0A" w:rsidRDefault="00922295" w:rsidP="00D228A5">
      <w:pPr>
        <w:pStyle w:val="afe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Следующие </w:t>
      </w:r>
      <w:r w:rsidRPr="00EB5E5C">
        <w:rPr>
          <w:rFonts w:ascii="Times New Roman" w:hAnsi="Times New Roman"/>
          <w:sz w:val="28"/>
          <w:szCs w:val="28"/>
        </w:rPr>
        <w:t>вопросы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EB5E5C">
        <w:rPr>
          <w:rFonts w:ascii="Times New Roman" w:hAnsi="Times New Roman"/>
          <w:sz w:val="28"/>
          <w:szCs w:val="28"/>
        </w:rPr>
        <w:t xml:space="preserve"> плановые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B5E5C">
        <w:rPr>
          <w:rFonts w:ascii="Times New Roman" w:hAnsi="Times New Roman"/>
          <w:sz w:val="28"/>
          <w:szCs w:val="28"/>
        </w:rPr>
        <w:t xml:space="preserve"> это содержание дорог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B5E5C">
        <w:rPr>
          <w:rFonts w:ascii="Times New Roman" w:hAnsi="Times New Roman"/>
          <w:sz w:val="28"/>
          <w:szCs w:val="28"/>
        </w:rPr>
        <w:t xml:space="preserve"> уличного освещение,  благоустройство населенных пунктов,  обкос  территории, содержание контейнерных площадок  уборка лесополос</w:t>
      </w:r>
      <w:r>
        <w:rPr>
          <w:rFonts w:ascii="Times New Roman" w:hAnsi="Times New Roman"/>
          <w:sz w:val="28"/>
          <w:szCs w:val="28"/>
        </w:rPr>
        <w:t>,  прове</w:t>
      </w:r>
      <w:r w:rsidRPr="00EB5E5C">
        <w:rPr>
          <w:rFonts w:ascii="Times New Roman" w:hAnsi="Times New Roman"/>
          <w:sz w:val="28"/>
          <w:szCs w:val="28"/>
        </w:rPr>
        <w:t>дение субботников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B5E5C">
        <w:rPr>
          <w:rFonts w:ascii="Times New Roman" w:hAnsi="Times New Roman"/>
          <w:sz w:val="28"/>
          <w:szCs w:val="28"/>
        </w:rPr>
        <w:t xml:space="preserve"> дней чистоты</w:t>
      </w:r>
      <w:r>
        <w:rPr>
          <w:rFonts w:ascii="Times New Roman" w:hAnsi="Times New Roman"/>
          <w:sz w:val="28"/>
          <w:szCs w:val="28"/>
        </w:rPr>
        <w:t>.</w:t>
      </w:r>
      <w:r w:rsidRPr="00EB5E5C">
        <w:rPr>
          <w:rFonts w:ascii="Times New Roman" w:hAnsi="Times New Roman"/>
          <w:sz w:val="28"/>
          <w:szCs w:val="28"/>
        </w:rPr>
        <w:t xml:space="preserve"> </w:t>
      </w:r>
    </w:p>
    <w:p w:rsidR="00922295" w:rsidRPr="00A52124" w:rsidRDefault="00922295" w:rsidP="00D228A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A52124">
        <w:rPr>
          <w:rFonts w:ascii="Times New Roman" w:eastAsia="Times New Roman" w:hAnsi="Times New Roman"/>
          <w:color w:val="333333"/>
          <w:sz w:val="28"/>
          <w:szCs w:val="28"/>
        </w:rPr>
        <w:t>Слова благодарности  хочу выразить администрации муниципального района Белебеевский район, работникам администрации и депутатам Совета сельского поселения, работникам МБУК « Пятилетский СДК», всем жителям, кто принимал активное  участие в благоустройстве поселения.</w:t>
      </w:r>
    </w:p>
    <w:p w:rsidR="00922295" w:rsidRDefault="00922295" w:rsidP="00D228A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A52124">
        <w:rPr>
          <w:rFonts w:ascii="Times New Roman" w:eastAsia="Times New Roman" w:hAnsi="Times New Roman"/>
          <w:color w:val="333333"/>
          <w:sz w:val="28"/>
          <w:szCs w:val="28"/>
        </w:rPr>
        <w:t>Хочу отметить спонсоров, которые  в любую минуту отзываются на наши просьбы: директор БМК  Зайнуллин Р.М., ИП Петрова С.Д., ИП Хуснутдинова Е.В.</w:t>
      </w:r>
    </w:p>
    <w:p w:rsidR="00922295" w:rsidRDefault="00922295" w:rsidP="00D228A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 В з</w:t>
      </w: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>а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вершении </w:t>
      </w: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>свое</w:t>
      </w:r>
      <w:r>
        <w:rPr>
          <w:rFonts w:ascii="Times New Roman" w:eastAsia="Times New Roman" w:hAnsi="Times New Roman"/>
          <w:color w:val="333333"/>
          <w:sz w:val="28"/>
          <w:szCs w:val="28"/>
        </w:rPr>
        <w:t>го выступления</w:t>
      </w: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>, </w:t>
      </w:r>
      <w:r>
        <w:rPr>
          <w:rFonts w:ascii="Times New Roman" w:eastAsia="Times New Roman" w:hAnsi="Times New Roman"/>
          <w:color w:val="333333"/>
          <w:sz w:val="28"/>
          <w:szCs w:val="28"/>
        </w:rPr>
        <w:t>хо</w:t>
      </w:r>
      <w:r w:rsidRPr="007547F4">
        <w:rPr>
          <w:rFonts w:ascii="Times New Roman" w:eastAsia="Times New Roman" w:hAnsi="Times New Roman"/>
          <w:color w:val="333333"/>
          <w:sz w:val="28"/>
          <w:szCs w:val="28"/>
        </w:rPr>
        <w:t>чу пожелать Вам всем крепкого здоровья, семейного благополучия, чистого, светлого неба над головой, достойной заработной платы, удачи и счастья детям, внукам и всем простого человеческого счастья.</w:t>
      </w:r>
    </w:p>
    <w:p w:rsidR="0097261E" w:rsidRDefault="00A52124" w:rsidP="0092229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83308" cy="3200400"/>
            <wp:effectExtent l="19050" t="0" r="3042" b="0"/>
            <wp:docPr id="3" name="Рисунок 1" descr="C:\Users\777\Desktop\IMG-202204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G-20220408-WA0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0" cy="320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1E" w:rsidRDefault="0097261E" w:rsidP="00922295">
      <w:p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80036D" w:rsidRDefault="00455FAE" w:rsidP="008003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5" o:spid="_x0000_s1032" type="#_x0000_t64" style="position:absolute;left:0;text-align:left;margin-left:143.7pt;margin-top:-4.25pt;width:153.6pt;height:21.8pt;flip:y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" adj="2700,11159" fillcolor="#4f81bd [3204]" strokecolor="#243f60 [1604]" strokeweight="2pt"/>
        </w:pict>
      </w:r>
      <w:r w:rsidR="0080036D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80036D" w:rsidRDefault="00D228A5" w:rsidP="008003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80036D" w:rsidRDefault="0080036D" w:rsidP="008003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</w:p>
    <w:p w:rsidR="0080036D" w:rsidRDefault="0080036D" w:rsidP="0080036D">
      <w:pPr>
        <w:jc w:val="both"/>
        <w:rPr>
          <w:i/>
          <w:lang w:eastAsia="ru-RU"/>
        </w:rPr>
      </w:pPr>
    </w:p>
    <w:p w:rsidR="0080036D" w:rsidRDefault="0080036D" w:rsidP="0080036D">
      <w:pPr>
        <w:jc w:val="both"/>
        <w:rPr>
          <w:i/>
          <w:lang w:eastAsia="ru-RU"/>
        </w:rPr>
      </w:pPr>
    </w:p>
    <w:p w:rsidR="0080036D" w:rsidRPr="00D228A5" w:rsidRDefault="0080036D" w:rsidP="000A7ACE">
      <w:pPr>
        <w:jc w:val="center"/>
        <w:rPr>
          <w:rFonts w:ascii="Times New Roman" w:hAnsi="Times New Roman"/>
        </w:rPr>
      </w:pPr>
      <w:r w:rsidRPr="00D228A5">
        <w:rPr>
          <w:i/>
          <w:lang w:eastAsia="ru-RU"/>
        </w:rPr>
        <w:t>Милые женщины!</w:t>
      </w:r>
    </w:p>
    <w:p w:rsidR="0080036D" w:rsidRPr="00D228A5" w:rsidRDefault="0080036D" w:rsidP="0080036D">
      <w:pPr>
        <w:pStyle w:val="a6"/>
        <w:jc w:val="both"/>
        <w:rPr>
          <w:i/>
          <w:szCs w:val="24"/>
          <w:lang w:eastAsia="ru-RU"/>
        </w:rPr>
      </w:pPr>
      <w:r w:rsidRPr="00D228A5">
        <w:rPr>
          <w:i/>
          <w:szCs w:val="24"/>
          <w:lang w:eastAsia="ru-RU"/>
        </w:rPr>
        <w:t>Поздравляю Вас с первым весенним праздником, олицетворяющим пробуждение всей природы, от зимнего сна- с 8 марта!</w:t>
      </w:r>
      <w:r w:rsidR="00D228A5" w:rsidRPr="00D228A5">
        <w:rPr>
          <w:i/>
          <w:szCs w:val="24"/>
          <w:lang w:eastAsia="ru-RU"/>
        </w:rPr>
        <w:t xml:space="preserve"> </w:t>
      </w:r>
      <w:r w:rsidRPr="00D228A5">
        <w:rPr>
          <w:i/>
          <w:szCs w:val="24"/>
          <w:lang w:eastAsia="ru-RU"/>
        </w:rPr>
        <w:t xml:space="preserve">Природа наделила женщин несравненной красотой и неиссякаемой энергией, душевной нежностью и беззаветной преданностью, жизненной мудростью и удивительным терпением. Вы храните семейный очаг, воспитываете детей, </w:t>
      </w:r>
    </w:p>
    <w:p w:rsidR="0080036D" w:rsidRPr="00D228A5" w:rsidRDefault="0080036D" w:rsidP="0080036D">
      <w:pPr>
        <w:pStyle w:val="a6"/>
        <w:jc w:val="both"/>
        <w:rPr>
          <w:i/>
          <w:szCs w:val="24"/>
          <w:lang w:eastAsia="ru-RU"/>
        </w:rPr>
      </w:pPr>
      <w:r w:rsidRPr="00D228A5">
        <w:rPr>
          <w:i/>
          <w:szCs w:val="24"/>
          <w:lang w:eastAsia="ru-RU"/>
        </w:rPr>
        <w:t xml:space="preserve">добиваетесь успехов в профессиональной и общественной деятельности, оставаясь </w:t>
      </w:r>
    </w:p>
    <w:p w:rsidR="0080036D" w:rsidRPr="00D228A5" w:rsidRDefault="0080036D" w:rsidP="0080036D">
      <w:pPr>
        <w:pStyle w:val="a6"/>
        <w:jc w:val="both"/>
        <w:rPr>
          <w:i/>
          <w:szCs w:val="24"/>
          <w:lang w:eastAsia="ru-RU"/>
        </w:rPr>
      </w:pPr>
      <w:r w:rsidRPr="00D228A5">
        <w:rPr>
          <w:i/>
          <w:szCs w:val="24"/>
          <w:lang w:eastAsia="ru-RU"/>
        </w:rPr>
        <w:t>при этом всегда молодыми и прекрасными.</w:t>
      </w:r>
      <w:r w:rsidR="00D228A5" w:rsidRPr="00D228A5">
        <w:rPr>
          <w:i/>
          <w:szCs w:val="24"/>
          <w:lang w:eastAsia="ru-RU"/>
        </w:rPr>
        <w:t xml:space="preserve"> </w:t>
      </w:r>
      <w:r w:rsidRPr="00D228A5">
        <w:rPr>
          <w:i/>
          <w:szCs w:val="24"/>
          <w:lang w:eastAsia="ru-RU"/>
        </w:rPr>
        <w:t xml:space="preserve">Я желаю вам счастья и отличного настроения, </w:t>
      </w:r>
    </w:p>
    <w:p w:rsidR="0080036D" w:rsidRPr="00D228A5" w:rsidRDefault="0080036D" w:rsidP="0080036D">
      <w:pPr>
        <w:pStyle w:val="a6"/>
        <w:jc w:val="both"/>
        <w:rPr>
          <w:i/>
          <w:szCs w:val="24"/>
          <w:lang w:eastAsia="ru-RU"/>
        </w:rPr>
      </w:pPr>
      <w:r w:rsidRPr="00D228A5">
        <w:rPr>
          <w:i/>
          <w:szCs w:val="24"/>
          <w:lang w:eastAsia="ru-RU"/>
        </w:rPr>
        <w:t xml:space="preserve">любви, мира в ваших домах, радости и успехов в работе. Пусть праздничное </w:t>
      </w:r>
    </w:p>
    <w:p w:rsidR="0080036D" w:rsidRPr="00D228A5" w:rsidRDefault="0080036D" w:rsidP="0080036D">
      <w:pPr>
        <w:pStyle w:val="a6"/>
        <w:jc w:val="both"/>
        <w:rPr>
          <w:i/>
          <w:szCs w:val="24"/>
          <w:lang w:eastAsia="ru-RU"/>
        </w:rPr>
      </w:pPr>
      <w:r w:rsidRPr="00D228A5">
        <w:rPr>
          <w:i/>
          <w:szCs w:val="24"/>
          <w:lang w:eastAsia="ru-RU"/>
        </w:rPr>
        <w:t xml:space="preserve">настроение, цветы и внимание не покидают вас никогда, и каждый новый день приносит </w:t>
      </w:r>
    </w:p>
    <w:p w:rsidR="0080036D" w:rsidRPr="00D228A5" w:rsidRDefault="0080036D" w:rsidP="0080036D">
      <w:pPr>
        <w:pStyle w:val="a6"/>
        <w:jc w:val="both"/>
        <w:rPr>
          <w:i/>
          <w:szCs w:val="24"/>
          <w:lang w:eastAsia="ru-RU"/>
        </w:rPr>
      </w:pPr>
      <w:r w:rsidRPr="00D228A5">
        <w:rPr>
          <w:i/>
          <w:szCs w:val="24"/>
          <w:lang w:eastAsia="ru-RU"/>
        </w:rPr>
        <w:t>радость.</w:t>
      </w:r>
    </w:p>
    <w:p w:rsidR="0080036D" w:rsidRPr="00D228A5" w:rsidRDefault="0080036D" w:rsidP="0080036D">
      <w:pPr>
        <w:jc w:val="both"/>
        <w:rPr>
          <w:rFonts w:ascii="Times New Roman" w:hAnsi="Times New Roman"/>
        </w:rPr>
      </w:pPr>
      <w:r w:rsidRPr="00D228A5">
        <w:rPr>
          <w:i/>
          <w:lang w:eastAsia="ru-RU"/>
        </w:rPr>
        <w:t xml:space="preserve">С уважением, Глава сельского поселения   Султанов И.И.    </w:t>
      </w:r>
    </w:p>
    <w:p w:rsidR="0080036D" w:rsidRPr="00D228A5" w:rsidRDefault="0080036D" w:rsidP="00922295">
      <w:pPr>
        <w:jc w:val="both"/>
        <w:rPr>
          <w:rFonts w:ascii="Times New Roman" w:hAnsi="Times New Roman"/>
        </w:rPr>
      </w:pPr>
    </w:p>
    <w:p w:rsidR="00922295" w:rsidRDefault="00922295" w:rsidP="00922295">
      <w:pPr>
        <w:rPr>
          <w:rFonts w:ascii="Times New Roman" w:hAnsi="Times New Roman"/>
          <w:sz w:val="28"/>
          <w:szCs w:val="28"/>
        </w:rPr>
      </w:pPr>
    </w:p>
    <w:p w:rsidR="00922295" w:rsidRDefault="0080036D" w:rsidP="00922295">
      <w:pPr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426011</wp:posOffset>
            </wp:positionH>
            <wp:positionV relativeFrom="paragraph">
              <wp:posOffset>31070</wp:posOffset>
            </wp:positionV>
            <wp:extent cx="5442275" cy="2838893"/>
            <wp:effectExtent l="19050" t="0" r="6025" b="0"/>
            <wp:wrapNone/>
            <wp:docPr id="6" name="Рисунок 4" descr="C:\Users\1\Pictures\iCABECR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CABECRH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80" cy="283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FB0" w:rsidRDefault="00814FB0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80036D" w:rsidRDefault="0080036D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80036D" w:rsidRPr="0080036D" w:rsidRDefault="0080036D" w:rsidP="00F35C71">
      <w:pPr>
        <w:tabs>
          <w:tab w:val="left" w:pos="1690"/>
        </w:tabs>
        <w:jc w:val="center"/>
        <w:rPr>
          <w:rFonts w:ascii="Monotype Corsiva" w:hAnsi="Monotype Corsiva"/>
          <w:color w:val="002060"/>
          <w:sz w:val="36"/>
          <w:szCs w:val="36"/>
        </w:rPr>
      </w:pPr>
    </w:p>
    <w:p w:rsidR="00F92865" w:rsidRDefault="00F92865" w:rsidP="00F35C71">
      <w:pPr>
        <w:tabs>
          <w:tab w:val="left" w:pos="1690"/>
        </w:tabs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F92865">
        <w:rPr>
          <w:rFonts w:ascii="Times New Roman" w:hAnsi="Times New Roman"/>
          <w:b/>
          <w:color w:val="000000"/>
          <w:sz w:val="32"/>
          <w:szCs w:val="32"/>
        </w:rPr>
        <w:t>«Эх, Маслена-красота! Отворяй-ка ворота!»</w:t>
      </w:r>
    </w:p>
    <w:p w:rsidR="00F92865" w:rsidRDefault="00F92865" w:rsidP="00D228A5">
      <w:pPr>
        <w:tabs>
          <w:tab w:val="left" w:pos="1690"/>
        </w:tabs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F92865" w:rsidRDefault="00F92865" w:rsidP="00D228A5">
      <w:pPr>
        <w:pStyle w:val="af7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 найти такого человека в России, который бы не любил этот праздник! Масленицу ждут не только взрослые, но и, с большим нетерпением, дети.</w:t>
      </w:r>
    </w:p>
    <w:p w:rsidR="008D0880" w:rsidRDefault="008D0880" w:rsidP="00D228A5">
      <w:pPr>
        <w:pStyle w:val="af7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Масленицу праздновали ещё наши прадеды, так как этот задорный и весёлый праздник уходит своими корнями в глубину веков. Этот праздник праздновали наши родители и мы, а теперь – и наши дети.</w:t>
      </w:r>
    </w:p>
    <w:p w:rsidR="00C11A14" w:rsidRDefault="008D0880" w:rsidP="00D228A5">
      <w:pPr>
        <w:pStyle w:val="af7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«Эх, Маслёна-красота! Отворяй-ка ворота!» с  таким названием провели задорный праздник для жителей села  культработники Булатова З.Т. и Пензина А.Б. </w:t>
      </w:r>
      <w:r w:rsidR="00C11A14">
        <w:rPr>
          <w:color w:val="000000"/>
          <w:sz w:val="27"/>
          <w:szCs w:val="27"/>
        </w:rPr>
        <w:t xml:space="preserve"> на территории Пятилетского СДК. </w:t>
      </w:r>
      <w:r>
        <w:rPr>
          <w:color w:val="000000"/>
          <w:sz w:val="27"/>
          <w:szCs w:val="27"/>
        </w:rPr>
        <w:t>Продолжалось мероприятие игровой</w:t>
      </w:r>
      <w:r w:rsidR="00C11A14">
        <w:rPr>
          <w:color w:val="000000"/>
          <w:sz w:val="27"/>
          <w:szCs w:val="27"/>
        </w:rPr>
        <w:t xml:space="preserve"> программой, где дети участвовали в различных конкурсах и играх: «Волшебный бубен», «Петушиные бои», «Перетягивание каната», «Бой подушками» и т.д. А  закончилось </w:t>
      </w:r>
    </w:p>
    <w:p w:rsidR="00C11A14" w:rsidRDefault="00C11A14" w:rsidP="00D228A5">
      <w:pPr>
        <w:pStyle w:val="af7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мероприятие по традиции чаепитием с вкусными блинами.</w:t>
      </w:r>
    </w:p>
    <w:p w:rsidR="00A10A84" w:rsidRDefault="00A10A84" w:rsidP="00D228A5">
      <w:pPr>
        <w:pStyle w:val="af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3"/>
          <w:szCs w:val="23"/>
        </w:rPr>
      </w:pPr>
    </w:p>
    <w:p w:rsidR="00A10A84" w:rsidRDefault="00C11A14" w:rsidP="00C11A14">
      <w:pPr>
        <w:pStyle w:val="af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3"/>
          <w:szCs w:val="23"/>
        </w:rPr>
      </w:pPr>
      <w:r>
        <w:rPr>
          <w:b/>
          <w:i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2181889" cy="2030819"/>
            <wp:effectExtent l="19050" t="0" r="8861" b="0"/>
            <wp:docPr id="2" name="Рисунок 1" descr="C:\Users\777\Desktop\IMG-202204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G-20220409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49" cy="203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A84">
        <w:rPr>
          <w:rFonts w:ascii="Arial" w:hAnsi="Arial" w:cs="Arial"/>
          <w:color w:val="181818"/>
          <w:sz w:val="23"/>
          <w:szCs w:val="23"/>
        </w:rPr>
        <w:t xml:space="preserve">                </w:t>
      </w:r>
      <w:r w:rsidR="00A10A84" w:rsidRPr="00A10A84">
        <w:rPr>
          <w:rFonts w:ascii="Arial" w:hAnsi="Arial" w:cs="Arial"/>
          <w:noProof/>
          <w:color w:val="181818"/>
          <w:sz w:val="23"/>
          <w:szCs w:val="23"/>
        </w:rPr>
        <w:drawing>
          <wp:inline distT="0" distB="0" distL="0" distR="0">
            <wp:extent cx="3117555" cy="2025321"/>
            <wp:effectExtent l="19050" t="0" r="6645" b="0"/>
            <wp:docPr id="8" name="Рисунок 2" descr="C:\Users\777\Desktop\IMG-202204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IMG-20220409-WA00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73" cy="203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84" w:rsidRDefault="00A10A84" w:rsidP="00C11A14">
      <w:pPr>
        <w:pStyle w:val="af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3"/>
          <w:szCs w:val="23"/>
        </w:rPr>
      </w:pPr>
    </w:p>
    <w:p w:rsidR="00A10A84" w:rsidRDefault="00A10A84" w:rsidP="00C11A14">
      <w:pPr>
        <w:pStyle w:val="af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3"/>
          <w:szCs w:val="23"/>
        </w:rPr>
      </w:pPr>
    </w:p>
    <w:p w:rsidR="00A10A84" w:rsidRDefault="00A10A84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A10A84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  <w:r>
        <w:rPr>
          <w:rFonts w:ascii="Monotype Corsiva" w:hAnsi="Monotype Corsiva"/>
          <w:b/>
          <w:i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07567" cy="2828261"/>
            <wp:effectExtent l="19050" t="0" r="0" b="0"/>
            <wp:docPr id="4" name="Рисунок 1" descr="C:\Users\777\Desktop\IMG-202204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G-20220409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28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A10A84" w:rsidRDefault="00A10A84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A10A84" w:rsidRDefault="00455FAE" w:rsidP="00A10A84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  <w:r>
        <w:rPr>
          <w:rFonts w:ascii="Monotype Corsiva" w:hAnsi="Monotype Corsiva"/>
          <w:b/>
          <w:i/>
          <w:noProof/>
          <w:color w:val="002060"/>
          <w:sz w:val="36"/>
          <w:szCs w:val="36"/>
          <w:lang w:eastAsia="ru-RU"/>
        </w:rPr>
        <w:pict>
          <v:shape id="_x0000_s1039" type="#_x0000_t64" style="position:absolute;left:0;text-align:left;margin-left:135.6pt;margin-top:-33.8pt;width:153.6pt;height:21.8pt;flip:y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" adj="2700,12206" fillcolor="#4f81bd [3204]" strokecolor="#243f60 [1604]" strokeweight="2pt"/>
        </w:pict>
      </w:r>
    </w:p>
    <w:p w:rsidR="00A10A84" w:rsidRPr="00A10A84" w:rsidRDefault="00A10A84" w:rsidP="00A10A84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  <w:r w:rsidRPr="00CC4AF5">
        <w:rPr>
          <w:rFonts w:ascii="Times New Roman" w:hAnsi="Times New Roman"/>
          <w:b/>
          <w:sz w:val="36"/>
          <w:szCs w:val="36"/>
        </w:rPr>
        <w:t xml:space="preserve"> Пусть  будет детям «Весёлый островок»</w:t>
      </w:r>
      <w:r>
        <w:rPr>
          <w:rFonts w:ascii="Times New Roman" w:hAnsi="Times New Roman"/>
          <w:b/>
          <w:sz w:val="36"/>
          <w:szCs w:val="36"/>
        </w:rPr>
        <w:t>!</w:t>
      </w:r>
    </w:p>
    <w:p w:rsidR="00A10A84" w:rsidRPr="00CC4AF5" w:rsidRDefault="00A10A84" w:rsidP="00A10A84">
      <w:pPr>
        <w:ind w:left="-851"/>
        <w:jc w:val="center"/>
        <w:rPr>
          <w:rFonts w:ascii="Georgia" w:hAnsi="Georgia"/>
          <w:color w:val="444444"/>
          <w:sz w:val="32"/>
          <w:szCs w:val="32"/>
          <w:bdr w:val="none" w:sz="0" w:space="0" w:color="auto" w:frame="1"/>
          <w:shd w:val="clear" w:color="auto" w:fill="FFFFFF"/>
        </w:rPr>
      </w:pPr>
    </w:p>
    <w:p w:rsidR="00A10A84" w:rsidRPr="00CC4AF5" w:rsidRDefault="00A10A84" w:rsidP="00A10A84">
      <w:pPr>
        <w:tabs>
          <w:tab w:val="left" w:pos="6555"/>
        </w:tabs>
        <w:ind w:left="-851"/>
        <w:rPr>
          <w:rFonts w:ascii="Georgia" w:hAnsi="Georgia"/>
          <w:sz w:val="32"/>
          <w:szCs w:val="32"/>
          <w:bdr w:val="none" w:sz="0" w:space="0" w:color="auto" w:frame="1"/>
          <w:shd w:val="clear" w:color="auto" w:fill="FFFFFF"/>
        </w:rPr>
      </w:pPr>
      <w:r w:rsidRPr="00CC4AF5">
        <w:rPr>
          <w:rFonts w:ascii="Georgia" w:hAnsi="Georgia"/>
          <w:sz w:val="32"/>
          <w:szCs w:val="32"/>
          <w:bdr w:val="none" w:sz="0" w:space="0" w:color="auto" w:frame="1"/>
          <w:shd w:val="clear" w:color="auto" w:fill="FFFFFF"/>
        </w:rPr>
        <w:tab/>
      </w:r>
    </w:p>
    <w:p w:rsidR="00A10A84" w:rsidRPr="00CC4AF5" w:rsidRDefault="00A10A84" w:rsidP="00A10A84">
      <w:pPr>
        <w:tabs>
          <w:tab w:val="left" w:pos="6555"/>
        </w:tabs>
        <w:ind w:left="-851"/>
        <w:rPr>
          <w:rFonts w:ascii="Georgia" w:hAnsi="Georgia"/>
          <w:sz w:val="32"/>
          <w:szCs w:val="32"/>
          <w:bdr w:val="none" w:sz="0" w:space="0" w:color="auto" w:frame="1"/>
          <w:shd w:val="clear" w:color="auto" w:fill="FFFFFF"/>
        </w:rPr>
      </w:pPr>
    </w:p>
    <w:p w:rsidR="00A10A84" w:rsidRPr="00CC4AF5" w:rsidRDefault="00A10A84" w:rsidP="00A10A84">
      <w:pPr>
        <w:rPr>
          <w:rFonts w:ascii="Times New Roman" w:hAnsi="Times New Roman"/>
          <w:sz w:val="32"/>
          <w:szCs w:val="32"/>
        </w:rPr>
      </w:pPr>
      <w:r w:rsidRPr="00CC4AF5">
        <w:rPr>
          <w:rFonts w:ascii="Times New Roman" w:hAnsi="Times New Roman"/>
          <w:sz w:val="32"/>
          <w:szCs w:val="32"/>
        </w:rPr>
        <w:t xml:space="preserve">У нас в селе нет  благоустроенной детской площадки.  Численность детского </w:t>
      </w:r>
      <w:r w:rsidR="00333C50">
        <w:rPr>
          <w:rFonts w:ascii="Times New Roman" w:hAnsi="Times New Roman"/>
          <w:sz w:val="32"/>
          <w:szCs w:val="32"/>
        </w:rPr>
        <w:t xml:space="preserve">населения составляет 30  </w:t>
      </w:r>
      <w:r w:rsidRPr="00CC4AF5">
        <w:rPr>
          <w:rFonts w:ascii="Times New Roman" w:hAnsi="Times New Roman"/>
          <w:sz w:val="32"/>
          <w:szCs w:val="32"/>
        </w:rPr>
        <w:t>%.  Начальная школа, детский сад находятся внутри большой огороженной территории, окружённая зелёнными насаждениями. Имея такие благоприятные условия для постройки детской площадки, родители детского сада и начальной школы решили общими усилиями выйти на конкурс  местных инициатив.</w:t>
      </w:r>
    </w:p>
    <w:p w:rsidR="00A10A84" w:rsidRPr="00CC4AF5" w:rsidRDefault="00A10A84" w:rsidP="00D228A5">
      <w:pPr>
        <w:jc w:val="both"/>
        <w:rPr>
          <w:rFonts w:ascii="Times New Roman" w:hAnsi="Times New Roman"/>
          <w:sz w:val="32"/>
          <w:szCs w:val="32"/>
        </w:rPr>
      </w:pPr>
      <w:r w:rsidRPr="00CC4AF5">
        <w:rPr>
          <w:rFonts w:ascii="Times New Roman" w:hAnsi="Times New Roman"/>
          <w:sz w:val="32"/>
          <w:szCs w:val="32"/>
        </w:rPr>
        <w:lastRenderedPageBreak/>
        <w:t xml:space="preserve">        В мире современных технологий наши дети становятся все более замкнутыми и не общительными. Что в свою очередь не способствует их полноценному и всестороннему развитию. И всё это может негативно сказаться  на успешном и динамичном развитии нашего любимого села.  </w:t>
      </w:r>
    </w:p>
    <w:p w:rsidR="00A10A84" w:rsidRPr="00CC4AF5" w:rsidRDefault="00A10A84" w:rsidP="00D228A5">
      <w:pPr>
        <w:jc w:val="both"/>
        <w:rPr>
          <w:rFonts w:ascii="Times New Roman" w:hAnsi="Times New Roman"/>
          <w:sz w:val="32"/>
          <w:szCs w:val="32"/>
        </w:rPr>
      </w:pPr>
      <w:r w:rsidRPr="00CC4AF5">
        <w:rPr>
          <w:rFonts w:ascii="Times New Roman" w:hAnsi="Times New Roman"/>
          <w:sz w:val="32"/>
          <w:szCs w:val="32"/>
        </w:rPr>
        <w:t xml:space="preserve">      Желание выйти на улицу и общаться у детей присутствует, но нет благоустроенного места для игр и общения с другими детьми.</w:t>
      </w:r>
    </w:p>
    <w:p w:rsidR="00A10A84" w:rsidRPr="00CC4AF5" w:rsidRDefault="00A10A84" w:rsidP="00D228A5">
      <w:pPr>
        <w:jc w:val="both"/>
        <w:rPr>
          <w:rFonts w:ascii="Times New Roman" w:hAnsi="Times New Roman"/>
          <w:sz w:val="32"/>
          <w:szCs w:val="32"/>
        </w:rPr>
      </w:pPr>
      <w:r w:rsidRPr="00CC4AF5">
        <w:rPr>
          <w:rFonts w:ascii="Times New Roman" w:hAnsi="Times New Roman"/>
          <w:sz w:val="32"/>
          <w:szCs w:val="32"/>
        </w:rPr>
        <w:t>Детская площадка – это именно то  место, где дети находят новых друзей, вместе играют в спортивные игры и отдыхают. Как приятно наблюдать за детьми, играющих в песок со своими друзьями? Это благотворно влияет на здоровье и моральное состояние детей.</w:t>
      </w:r>
    </w:p>
    <w:p w:rsidR="00A10A84" w:rsidRDefault="00A10A84" w:rsidP="00D228A5">
      <w:pPr>
        <w:jc w:val="both"/>
        <w:rPr>
          <w:rFonts w:ascii="Times New Roman" w:hAnsi="Times New Roman"/>
          <w:sz w:val="32"/>
          <w:szCs w:val="32"/>
        </w:rPr>
      </w:pPr>
      <w:r w:rsidRPr="00CC4AF5">
        <w:rPr>
          <w:rFonts w:ascii="Times New Roman" w:hAnsi="Times New Roman"/>
          <w:sz w:val="32"/>
          <w:szCs w:val="32"/>
        </w:rPr>
        <w:t xml:space="preserve">Мы, родители наших маленьких жителей села, хотим выразить большую благодарность сельской администрации за благоустройство и процветание деревни. От всего сердца просим организовать и обустроить современную детскую площадку и подарить нашим детям тёплые и счастливые минуты общения и отдыха на свежем воздухе. Искренно надеемся, что задуманное дело </w:t>
      </w:r>
      <w:r>
        <w:rPr>
          <w:rFonts w:ascii="Times New Roman" w:hAnsi="Times New Roman"/>
          <w:sz w:val="32"/>
          <w:szCs w:val="32"/>
        </w:rPr>
        <w:t>осуществится</w:t>
      </w:r>
      <w:r w:rsidRPr="00CC4AF5">
        <w:rPr>
          <w:rFonts w:ascii="Times New Roman" w:hAnsi="Times New Roman"/>
          <w:sz w:val="32"/>
          <w:szCs w:val="32"/>
        </w:rPr>
        <w:t xml:space="preserve"> успехом.      </w:t>
      </w:r>
      <w:r w:rsidR="00CB7039">
        <w:rPr>
          <w:rFonts w:ascii="Times New Roman" w:hAnsi="Times New Roman"/>
          <w:sz w:val="32"/>
          <w:szCs w:val="32"/>
        </w:rPr>
        <w:t xml:space="preserve">      </w:t>
      </w:r>
      <w:r w:rsidR="00CB7039" w:rsidRPr="00CB7039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41108" cy="2922085"/>
            <wp:effectExtent l="19050" t="0" r="0" b="0"/>
            <wp:docPr id="10" name="Рисунок 1" descr="C:\Users\777\Desktop\IMG-20211222-WA00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G-20211222-WA0092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95" cy="293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039">
        <w:rPr>
          <w:rFonts w:ascii="Times New Roman" w:hAnsi="Times New Roman"/>
          <w:sz w:val="32"/>
          <w:szCs w:val="32"/>
        </w:rPr>
        <w:t xml:space="preserve">   </w:t>
      </w:r>
      <w:r w:rsidR="00CB7039" w:rsidRPr="00CB7039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148218" cy="2870790"/>
            <wp:effectExtent l="19050" t="0" r="0" b="0"/>
            <wp:docPr id="12" name="Рисунок 2" descr="C:\Users\777\Desktop\IMG-202204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IMG-20220407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18" cy="287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039">
        <w:rPr>
          <w:rFonts w:ascii="Times New Roman" w:hAnsi="Times New Roman"/>
          <w:sz w:val="32"/>
          <w:szCs w:val="32"/>
        </w:rPr>
        <w:t xml:space="preserve">  </w:t>
      </w:r>
    </w:p>
    <w:p w:rsidR="00A10A84" w:rsidRPr="00CC4AF5" w:rsidRDefault="00A10A84" w:rsidP="00A10A84">
      <w:pPr>
        <w:rPr>
          <w:rFonts w:ascii="Times New Roman" w:hAnsi="Times New Roman"/>
          <w:sz w:val="28"/>
          <w:szCs w:val="28"/>
        </w:rPr>
      </w:pPr>
    </w:p>
    <w:p w:rsidR="00A10A84" w:rsidRPr="00CC4AF5" w:rsidRDefault="00A10A84" w:rsidP="00A10A84">
      <w:pPr>
        <w:rPr>
          <w:rFonts w:ascii="Times New Roman" w:hAnsi="Times New Roman"/>
          <w:sz w:val="28"/>
          <w:szCs w:val="28"/>
        </w:rPr>
      </w:pPr>
      <w:r w:rsidRPr="00CC4AF5">
        <w:rPr>
          <w:rFonts w:ascii="Times New Roman" w:hAnsi="Times New Roman"/>
          <w:sz w:val="28"/>
          <w:szCs w:val="28"/>
        </w:rPr>
        <w:t xml:space="preserve">       </w:t>
      </w:r>
    </w:p>
    <w:p w:rsidR="00A10A84" w:rsidRPr="00CC4AF5" w:rsidRDefault="00CB7039" w:rsidP="00A10A84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4627" cy="2913321"/>
            <wp:effectExtent l="19050" t="0" r="0" b="0"/>
            <wp:docPr id="13" name="Рисунок 3" descr="C:\Users\777\Desktop\IMG-202204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IMG-20220408-WA00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84" w:rsidRPr="00CC4AF5" w:rsidRDefault="00A10A84" w:rsidP="00A10A84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0A84" w:rsidRPr="00CC4AF5" w:rsidRDefault="00A10A84" w:rsidP="00A10A84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0A84" w:rsidRDefault="00A10A84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922295" w:rsidRDefault="00CB7039" w:rsidP="00CB7039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  <w:r>
        <w:rPr>
          <w:rFonts w:ascii="Monotype Corsiva" w:hAnsi="Monotype Corsiva"/>
          <w:b/>
          <w:i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6305270" cy="4114800"/>
            <wp:effectExtent l="19050" t="0" r="280" b="0"/>
            <wp:docPr id="14" name="Рисунок 4" descr="C:\Users\777\Desktop\IMG-202204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IMG-20220408-WA00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11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95" w:rsidRDefault="00922295" w:rsidP="00F35C71">
      <w:pPr>
        <w:tabs>
          <w:tab w:val="left" w:pos="1690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</w:p>
    <w:p w:rsidR="00580E76" w:rsidRPr="009B7AA5" w:rsidRDefault="00455FAE" w:rsidP="00580E76">
      <w:pPr>
        <w:pStyle w:val="a6"/>
        <w:pBdr>
          <w:top w:val="dashDotStroked" w:sz="24" w:space="1" w:color="auto"/>
          <w:left w:val="dashDotStroked" w:sz="24" w:space="8" w:color="auto"/>
          <w:bottom w:val="dashDotStroked" w:sz="24" w:space="1" w:color="auto"/>
          <w:right w:val="dashDotStroked" w:sz="24" w:space="18" w:color="auto"/>
        </w:pBdr>
        <w:ind w:right="-1"/>
        <w:rPr>
          <w:rFonts w:ascii="Times New Roman" w:hAnsi="Times New Roman"/>
          <w:b/>
          <w:szCs w:val="24"/>
        </w:rPr>
      </w:pPr>
      <w:r w:rsidRPr="00455FAE">
        <w:rPr>
          <w:rFonts w:ascii="Times New Roman" w:hAnsi="Times New Roman"/>
          <w:b/>
          <w:i/>
          <w:noProof/>
          <w:szCs w:val="24"/>
          <w:lang w:eastAsia="ru-RU"/>
        </w:rPr>
        <w:pict>
          <v:line id="Прямая соединительная линия 17" o:spid="_x0000_s1029" style="position:absolute;z-index:251668480;visibility:visible;mso-height-relative:margin" from="415.5pt,6.4pt" to="415.5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"/>
        </w:pict>
      </w:r>
      <w:r w:rsidRPr="00455FAE">
        <w:rPr>
          <w:rFonts w:ascii="Times New Roman" w:hAnsi="Times New Roman"/>
          <w:b/>
          <w:i/>
          <w:noProof/>
          <w:szCs w:val="24"/>
          <w:lang w:eastAsia="ru-RU"/>
        </w:rPr>
        <w:pict>
          <v:line id="Прямая соединительная линия 8" o:spid="_x0000_s1030" style="position:absolute;z-index:251667456;visibility:visible;mso-width-relative:margin;mso-height-relative:margin" from="302.25pt,6.4pt" to="302.25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"/>
        </w:pict>
      </w:r>
      <w:r w:rsidRPr="00455FAE">
        <w:rPr>
          <w:rFonts w:ascii="Times New Roman" w:hAnsi="Times New Roman"/>
          <w:b/>
          <w:i/>
          <w:noProof/>
          <w:szCs w:val="24"/>
          <w:lang w:eastAsia="ru-RU"/>
        </w:rPr>
        <w:pict>
          <v:line id="Прямая соединительная линия 18" o:spid="_x0000_s1028" style="position:absolute;flip:x;z-index:251665408;visibility:visible;mso-width-relative:margin;mso-height-relative:margin" from="88.35pt,2.8pt" to="88.95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"/>
        </w:pict>
      </w:r>
      <w:r w:rsidRPr="00455FAE">
        <w:rPr>
          <w:rFonts w:ascii="Times New Roman" w:hAnsi="Times New Roman"/>
          <w:b/>
          <w:i/>
          <w:noProof/>
          <w:szCs w:val="24"/>
          <w:lang w:eastAsia="ru-RU"/>
        </w:rPr>
        <w:pict>
          <v:line id="Прямая соединительная линия 7" o:spid="_x0000_s1027" style="position:absolute;z-index:251666432;visibility:visible;mso-height-relative:margin" from="212.8pt,2.8pt" to="213.4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"/>
        </w:pict>
      </w:r>
      <w:r w:rsidR="00580E76" w:rsidRPr="009B7AA5">
        <w:rPr>
          <w:rFonts w:ascii="Times New Roman" w:hAnsi="Times New Roman"/>
          <w:b/>
          <w:i/>
          <w:szCs w:val="24"/>
        </w:rPr>
        <w:t>«Донские вести»</w:t>
      </w:r>
      <w:r w:rsidR="00580E76">
        <w:rPr>
          <w:rFonts w:ascii="Times New Roman" w:hAnsi="Times New Roman"/>
          <w:b/>
          <w:szCs w:val="24"/>
        </w:rPr>
        <w:t xml:space="preserve">НАШ АДРЕС:   </w:t>
      </w:r>
      <w:r w:rsidR="005664EB">
        <w:rPr>
          <w:rFonts w:ascii="Times New Roman" w:hAnsi="Times New Roman"/>
          <w:b/>
          <w:szCs w:val="24"/>
        </w:rPr>
        <w:t xml:space="preserve">             ТЕЛЕФОН:          </w:t>
      </w:r>
      <w:r w:rsidR="00146758">
        <w:rPr>
          <w:rFonts w:ascii="Times New Roman" w:hAnsi="Times New Roman"/>
          <w:b/>
          <w:szCs w:val="24"/>
        </w:rPr>
        <w:t>Тираж: 1</w:t>
      </w:r>
      <w:r w:rsidR="00580E76">
        <w:rPr>
          <w:rFonts w:ascii="Times New Roman" w:hAnsi="Times New Roman"/>
          <w:b/>
          <w:szCs w:val="24"/>
        </w:rPr>
        <w:t xml:space="preserve">00 экз.   </w:t>
      </w:r>
      <w:r w:rsidR="00390244">
        <w:rPr>
          <w:rFonts w:ascii="Times New Roman" w:hAnsi="Times New Roman"/>
          <w:b/>
          <w:szCs w:val="24"/>
        </w:rPr>
        <w:t xml:space="preserve">   </w:t>
      </w:r>
      <w:r w:rsidR="00580E76">
        <w:rPr>
          <w:rFonts w:ascii="Times New Roman" w:hAnsi="Times New Roman"/>
          <w:b/>
          <w:szCs w:val="24"/>
        </w:rPr>
        <w:t>гл. редактор</w:t>
      </w:r>
    </w:p>
    <w:p w:rsidR="00580E76" w:rsidRPr="009B7AA5" w:rsidRDefault="00580E76" w:rsidP="00580E76">
      <w:pPr>
        <w:pStyle w:val="a6"/>
        <w:pBdr>
          <w:top w:val="dashDotStroked" w:sz="24" w:space="4" w:color="auto"/>
          <w:left w:val="dashDotStroked" w:sz="24" w:space="8" w:color="auto"/>
          <w:bottom w:val="dashDotStroked" w:sz="24" w:space="1" w:color="auto"/>
          <w:right w:val="dashDotStroked" w:sz="24" w:space="18" w:color="auto"/>
        </w:pBdr>
        <w:rPr>
          <w:rFonts w:ascii="Times New Roman" w:hAnsi="Times New Roman"/>
          <w:b/>
          <w:szCs w:val="24"/>
        </w:rPr>
      </w:pPr>
      <w:r w:rsidRPr="009B7AA5">
        <w:rPr>
          <w:rFonts w:ascii="Times New Roman" w:hAnsi="Times New Roman"/>
          <w:b/>
          <w:i/>
          <w:szCs w:val="24"/>
        </w:rPr>
        <w:t>Муниципальная</w:t>
      </w:r>
      <w:r w:rsidRPr="009B7AA5">
        <w:rPr>
          <w:rFonts w:ascii="Times New Roman" w:hAnsi="Times New Roman"/>
          <w:b/>
          <w:szCs w:val="24"/>
        </w:rPr>
        <w:t>РБ, Белебеевский р-н,</w:t>
      </w:r>
      <w:r w:rsidR="00D228A5">
        <w:rPr>
          <w:rFonts w:ascii="Times New Roman" w:hAnsi="Times New Roman"/>
          <w:b/>
          <w:szCs w:val="24"/>
        </w:rPr>
        <w:t xml:space="preserve">   (834786)2-55-02</w:t>
      </w:r>
      <w:r>
        <w:rPr>
          <w:rFonts w:ascii="Times New Roman" w:hAnsi="Times New Roman"/>
          <w:b/>
          <w:szCs w:val="24"/>
        </w:rPr>
        <w:t xml:space="preserve"> </w:t>
      </w:r>
      <w:r w:rsidR="005664EB">
        <w:rPr>
          <w:rFonts w:ascii="Times New Roman" w:hAnsi="Times New Roman"/>
          <w:b/>
          <w:szCs w:val="24"/>
        </w:rPr>
        <w:t xml:space="preserve">     Подписано в       </w:t>
      </w:r>
      <w:r w:rsidR="00D228A5">
        <w:rPr>
          <w:rFonts w:ascii="Times New Roman" w:hAnsi="Times New Roman"/>
          <w:b/>
          <w:szCs w:val="24"/>
        </w:rPr>
        <w:t xml:space="preserve">    </w:t>
      </w:r>
      <w:r w:rsidR="00E160A6">
        <w:rPr>
          <w:rFonts w:ascii="Times New Roman" w:hAnsi="Times New Roman"/>
          <w:b/>
          <w:szCs w:val="24"/>
        </w:rPr>
        <w:t>Новакова И.Г</w:t>
      </w:r>
      <w:r w:rsidR="00922295">
        <w:rPr>
          <w:rFonts w:ascii="Times New Roman" w:hAnsi="Times New Roman"/>
          <w:b/>
          <w:szCs w:val="24"/>
        </w:rPr>
        <w:t>.</w:t>
      </w:r>
    </w:p>
    <w:p w:rsidR="00390244" w:rsidRDefault="00390244" w:rsidP="00390244">
      <w:pPr>
        <w:pStyle w:val="a6"/>
        <w:pBdr>
          <w:top w:val="dashDotStroked" w:sz="24" w:space="4" w:color="auto"/>
          <w:left w:val="dashDotStroked" w:sz="24" w:space="8" w:color="auto"/>
          <w:bottom w:val="dashDotStroked" w:sz="24" w:space="1" w:color="auto"/>
          <w:right w:val="dashDotStroked" w:sz="24" w:space="18" w:color="auto"/>
        </w:pBdr>
        <w:tabs>
          <w:tab w:val="left" w:pos="6418"/>
        </w:tabs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газета                  </w:t>
      </w:r>
      <w:r w:rsidR="00580E76" w:rsidRPr="00EA5FC1">
        <w:rPr>
          <w:rFonts w:ascii="Times New Roman" w:hAnsi="Times New Roman"/>
          <w:b/>
          <w:szCs w:val="24"/>
        </w:rPr>
        <w:t xml:space="preserve"> д. Пахарь.</w:t>
      </w:r>
      <w:r>
        <w:rPr>
          <w:rFonts w:ascii="Times New Roman" w:hAnsi="Times New Roman"/>
          <w:b/>
          <w:szCs w:val="24"/>
        </w:rPr>
        <w:t xml:space="preserve"> </w:t>
      </w:r>
      <w:r w:rsidR="005664EB">
        <w:rPr>
          <w:rFonts w:ascii="Times New Roman" w:hAnsi="Times New Roman"/>
          <w:b/>
          <w:szCs w:val="24"/>
        </w:rPr>
        <w:t xml:space="preserve">                                                    </w:t>
      </w:r>
      <w:r w:rsidR="00922295">
        <w:rPr>
          <w:rFonts w:ascii="Times New Roman" w:hAnsi="Times New Roman"/>
          <w:b/>
          <w:szCs w:val="24"/>
        </w:rPr>
        <w:t xml:space="preserve">печать </w:t>
      </w:r>
      <w:r w:rsidR="00D228A5">
        <w:rPr>
          <w:rFonts w:ascii="Times New Roman" w:hAnsi="Times New Roman"/>
          <w:b/>
          <w:szCs w:val="24"/>
        </w:rPr>
        <w:t>07.03.2022г.</w:t>
      </w:r>
    </w:p>
    <w:p w:rsidR="00580E76" w:rsidRPr="009B7AA5" w:rsidRDefault="00390244" w:rsidP="00580E76">
      <w:pPr>
        <w:pStyle w:val="a6"/>
        <w:pBdr>
          <w:top w:val="dashDotStroked" w:sz="24" w:space="4" w:color="auto"/>
          <w:left w:val="dashDotStroked" w:sz="24" w:space="8" w:color="auto"/>
          <w:bottom w:val="dashDotStroked" w:sz="24" w:space="1" w:color="auto"/>
          <w:right w:val="dashDotStroked" w:sz="24" w:space="18" w:color="auto"/>
        </w:pBd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</w:t>
      </w:r>
      <w:r w:rsidRPr="009B7AA5">
        <w:rPr>
          <w:rFonts w:ascii="Times New Roman" w:hAnsi="Times New Roman"/>
          <w:b/>
          <w:szCs w:val="24"/>
        </w:rPr>
        <w:t xml:space="preserve">ул. Школьная, </w:t>
      </w:r>
      <w:r>
        <w:rPr>
          <w:rFonts w:ascii="Times New Roman" w:hAnsi="Times New Roman"/>
          <w:b/>
          <w:szCs w:val="24"/>
        </w:rPr>
        <w:t xml:space="preserve">  д.1а                    </w:t>
      </w:r>
      <w:r w:rsidR="005664EB">
        <w:rPr>
          <w:rFonts w:ascii="Times New Roman" w:hAnsi="Times New Roman"/>
          <w:b/>
          <w:szCs w:val="24"/>
        </w:rPr>
        <w:t xml:space="preserve">               </w:t>
      </w:r>
      <w:r w:rsidR="00594604">
        <w:rPr>
          <w:rFonts w:ascii="Times New Roman" w:hAnsi="Times New Roman"/>
          <w:b/>
          <w:szCs w:val="24"/>
        </w:rPr>
        <w:t xml:space="preserve"> </w:t>
      </w:r>
      <w:r w:rsidR="00580E76">
        <w:rPr>
          <w:rFonts w:ascii="Times New Roman" w:hAnsi="Times New Roman"/>
          <w:b/>
          <w:szCs w:val="24"/>
        </w:rPr>
        <w:t xml:space="preserve">БЕСПЛАТНО </w:t>
      </w:r>
    </w:p>
    <w:p w:rsidR="005B3CC0" w:rsidRDefault="005B3CC0" w:rsidP="005B3CC0">
      <w:pPr>
        <w:rPr>
          <w:rFonts w:ascii="Times New Roman" w:hAnsi="Times New Roman"/>
        </w:rPr>
      </w:pPr>
    </w:p>
    <w:sectPr w:rsidR="005B3CC0" w:rsidSect="00A141C9">
      <w:headerReference w:type="default" r:id="rId17"/>
      <w:type w:val="continuous"/>
      <w:pgSz w:w="11906" w:h="16838"/>
      <w:pgMar w:top="709" w:right="849" w:bottom="426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0B4" w:rsidRDefault="00C130B4" w:rsidP="0034007A">
      <w:r>
        <w:separator/>
      </w:r>
    </w:p>
  </w:endnote>
  <w:endnote w:type="continuationSeparator" w:id="1">
    <w:p w:rsidR="00C130B4" w:rsidRDefault="00C130B4" w:rsidP="003400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0B4" w:rsidRDefault="00C130B4" w:rsidP="0034007A">
      <w:r>
        <w:separator/>
      </w:r>
    </w:p>
  </w:footnote>
  <w:footnote w:type="continuationSeparator" w:id="1">
    <w:p w:rsidR="00C130B4" w:rsidRDefault="00C130B4" w:rsidP="003400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1E" w:rsidRDefault="0097261E">
    <w:pPr>
      <w:pStyle w:val="aa"/>
    </w:pPr>
  </w:p>
  <w:p w:rsidR="0097261E" w:rsidRDefault="0097261E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A498E"/>
    <w:multiLevelType w:val="hybridMultilevel"/>
    <w:tmpl w:val="F886D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053FC1"/>
    <w:multiLevelType w:val="hybridMultilevel"/>
    <w:tmpl w:val="B8983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20C52"/>
    <w:rsid w:val="00043C9B"/>
    <w:rsid w:val="00070782"/>
    <w:rsid w:val="000911C3"/>
    <w:rsid w:val="000A63AC"/>
    <w:rsid w:val="000A7ACE"/>
    <w:rsid w:val="000B1EFA"/>
    <w:rsid w:val="000C42ED"/>
    <w:rsid w:val="000D27B7"/>
    <w:rsid w:val="000E2209"/>
    <w:rsid w:val="000E6374"/>
    <w:rsid w:val="000E7E8F"/>
    <w:rsid w:val="00105383"/>
    <w:rsid w:val="001271F8"/>
    <w:rsid w:val="00133262"/>
    <w:rsid w:val="00144D3A"/>
    <w:rsid w:val="00146758"/>
    <w:rsid w:val="00155C10"/>
    <w:rsid w:val="0018522A"/>
    <w:rsid w:val="001F459E"/>
    <w:rsid w:val="00284B35"/>
    <w:rsid w:val="002B7B90"/>
    <w:rsid w:val="002D0D92"/>
    <w:rsid w:val="002E09C2"/>
    <w:rsid w:val="00333A1F"/>
    <w:rsid w:val="00333C50"/>
    <w:rsid w:val="0034007A"/>
    <w:rsid w:val="003773BA"/>
    <w:rsid w:val="00390244"/>
    <w:rsid w:val="00392B0A"/>
    <w:rsid w:val="00455FAE"/>
    <w:rsid w:val="004608DC"/>
    <w:rsid w:val="0047657F"/>
    <w:rsid w:val="0049294C"/>
    <w:rsid w:val="0049374A"/>
    <w:rsid w:val="00500EFA"/>
    <w:rsid w:val="005327A8"/>
    <w:rsid w:val="0054717F"/>
    <w:rsid w:val="00552C50"/>
    <w:rsid w:val="005664EB"/>
    <w:rsid w:val="00580E76"/>
    <w:rsid w:val="00586B4E"/>
    <w:rsid w:val="00594604"/>
    <w:rsid w:val="005B3CC0"/>
    <w:rsid w:val="005D2B67"/>
    <w:rsid w:val="005E6329"/>
    <w:rsid w:val="005F41E1"/>
    <w:rsid w:val="00605E23"/>
    <w:rsid w:val="00630D4E"/>
    <w:rsid w:val="00631E14"/>
    <w:rsid w:val="00697B27"/>
    <w:rsid w:val="006B74B7"/>
    <w:rsid w:val="006C5A00"/>
    <w:rsid w:val="006E111D"/>
    <w:rsid w:val="006F27AC"/>
    <w:rsid w:val="00704452"/>
    <w:rsid w:val="00725BBC"/>
    <w:rsid w:val="00732654"/>
    <w:rsid w:val="00740320"/>
    <w:rsid w:val="00753AC9"/>
    <w:rsid w:val="00777DD5"/>
    <w:rsid w:val="007B1C90"/>
    <w:rsid w:val="007D1EE0"/>
    <w:rsid w:val="007E0306"/>
    <w:rsid w:val="0080036D"/>
    <w:rsid w:val="00814FB0"/>
    <w:rsid w:val="00846EAD"/>
    <w:rsid w:val="00870815"/>
    <w:rsid w:val="008D0880"/>
    <w:rsid w:val="008F5939"/>
    <w:rsid w:val="00903B64"/>
    <w:rsid w:val="009134CF"/>
    <w:rsid w:val="009149F6"/>
    <w:rsid w:val="00922295"/>
    <w:rsid w:val="00930E6E"/>
    <w:rsid w:val="0094535D"/>
    <w:rsid w:val="00962441"/>
    <w:rsid w:val="0097261E"/>
    <w:rsid w:val="0099777E"/>
    <w:rsid w:val="009B5110"/>
    <w:rsid w:val="009D63F5"/>
    <w:rsid w:val="00A10A84"/>
    <w:rsid w:val="00A141C9"/>
    <w:rsid w:val="00A2667C"/>
    <w:rsid w:val="00A40D60"/>
    <w:rsid w:val="00A46E65"/>
    <w:rsid w:val="00A52124"/>
    <w:rsid w:val="00A8323B"/>
    <w:rsid w:val="00AC2736"/>
    <w:rsid w:val="00AC46AC"/>
    <w:rsid w:val="00AD3DEB"/>
    <w:rsid w:val="00AD48D4"/>
    <w:rsid w:val="00B20C52"/>
    <w:rsid w:val="00B634D1"/>
    <w:rsid w:val="00BF209F"/>
    <w:rsid w:val="00C11A14"/>
    <w:rsid w:val="00C130B4"/>
    <w:rsid w:val="00C604AF"/>
    <w:rsid w:val="00C63169"/>
    <w:rsid w:val="00C80A85"/>
    <w:rsid w:val="00C979B1"/>
    <w:rsid w:val="00CB7039"/>
    <w:rsid w:val="00CE28F9"/>
    <w:rsid w:val="00D03719"/>
    <w:rsid w:val="00D228A5"/>
    <w:rsid w:val="00D24E00"/>
    <w:rsid w:val="00DE1515"/>
    <w:rsid w:val="00DE4B49"/>
    <w:rsid w:val="00E00A61"/>
    <w:rsid w:val="00E15C67"/>
    <w:rsid w:val="00E160A6"/>
    <w:rsid w:val="00E74A16"/>
    <w:rsid w:val="00E83E2D"/>
    <w:rsid w:val="00EA7B9A"/>
    <w:rsid w:val="00EB45A6"/>
    <w:rsid w:val="00EC2161"/>
    <w:rsid w:val="00EC6895"/>
    <w:rsid w:val="00EE1AA2"/>
    <w:rsid w:val="00EE37BC"/>
    <w:rsid w:val="00F04ADE"/>
    <w:rsid w:val="00F22A31"/>
    <w:rsid w:val="00F35C71"/>
    <w:rsid w:val="00F50E45"/>
    <w:rsid w:val="00F6508F"/>
    <w:rsid w:val="00F665A1"/>
    <w:rsid w:val="00F92865"/>
    <w:rsid w:val="00FA2F4C"/>
    <w:rsid w:val="00FA34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9F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49F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uiPriority w:val="9"/>
    <w:unhideWhenUsed/>
    <w:qFormat/>
    <w:rsid w:val="009149F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49F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49F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149F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49F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49F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rsid w:val="009149F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49F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9149F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4">
    <w:name w:val="Подзаголовок Знак"/>
    <w:basedOn w:val="a0"/>
    <w:link w:val="a3"/>
    <w:uiPriority w:val="11"/>
    <w:rsid w:val="009149F6"/>
    <w:rPr>
      <w:rFonts w:asciiTheme="majorHAnsi" w:eastAsiaTheme="majorEastAsia" w:hAnsiTheme="majorHAnsi" w:cstheme="majorBidi"/>
      <w:sz w:val="24"/>
      <w:szCs w:val="24"/>
    </w:rPr>
  </w:style>
  <w:style w:type="character" w:customStyle="1" w:styleId="a5">
    <w:name w:val="Без интервала Знак"/>
    <w:basedOn w:val="a0"/>
    <w:link w:val="a6"/>
    <w:locked/>
    <w:rsid w:val="009149F6"/>
    <w:rPr>
      <w:sz w:val="24"/>
      <w:szCs w:val="32"/>
    </w:rPr>
  </w:style>
  <w:style w:type="paragraph" w:styleId="a6">
    <w:name w:val="No Spacing"/>
    <w:basedOn w:val="a"/>
    <w:link w:val="a5"/>
    <w:qFormat/>
    <w:rsid w:val="009149F6"/>
    <w:rPr>
      <w:szCs w:val="32"/>
    </w:rPr>
  </w:style>
  <w:style w:type="paragraph" w:styleId="a7">
    <w:name w:val="Balloon Text"/>
    <w:basedOn w:val="a"/>
    <w:link w:val="a8"/>
    <w:semiHidden/>
    <w:unhideWhenUsed/>
    <w:rsid w:val="005B3C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5B3CC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49F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rsid w:val="009149F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149F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149F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9149F6"/>
    <w:rPr>
      <w:rFonts w:cstheme="majorBidi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9149F6"/>
    <w:rPr>
      <w:rFonts w:cstheme="majorBidi"/>
      <w:i/>
      <w:iCs/>
      <w:sz w:val="24"/>
      <w:szCs w:val="24"/>
    </w:rPr>
  </w:style>
  <w:style w:type="character" w:customStyle="1" w:styleId="a9">
    <w:name w:val="Верхний колонтитул Знак"/>
    <w:basedOn w:val="a0"/>
    <w:link w:val="aa"/>
    <w:uiPriority w:val="99"/>
    <w:rsid w:val="009D63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9"/>
    <w:unhideWhenUsed/>
    <w:rsid w:val="009D63F5"/>
    <w:pPr>
      <w:tabs>
        <w:tab w:val="center" w:pos="4677"/>
        <w:tab w:val="right" w:pos="9355"/>
      </w:tabs>
    </w:pPr>
    <w:rPr>
      <w:rFonts w:ascii="Times New Roman" w:eastAsia="Times New Roman" w:hAnsi="Times New Roman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rsid w:val="009D63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unhideWhenUsed/>
    <w:rsid w:val="009D63F5"/>
    <w:pPr>
      <w:tabs>
        <w:tab w:val="center" w:pos="4677"/>
        <w:tab w:val="right" w:pos="9355"/>
      </w:tabs>
    </w:pPr>
    <w:rPr>
      <w:rFonts w:ascii="Times New Roman" w:eastAsia="Times New Roman" w:hAnsi="Times New Roman"/>
      <w:lang w:eastAsia="ru-RU"/>
    </w:rPr>
  </w:style>
  <w:style w:type="character" w:customStyle="1" w:styleId="ad">
    <w:name w:val="Основной текст Знак"/>
    <w:basedOn w:val="a0"/>
    <w:link w:val="ae"/>
    <w:semiHidden/>
    <w:rsid w:val="009D63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"/>
    <w:basedOn w:val="a"/>
    <w:link w:val="ad"/>
    <w:unhideWhenUsed/>
    <w:rsid w:val="009D63F5"/>
    <w:pPr>
      <w:tabs>
        <w:tab w:val="left" w:pos="6340"/>
        <w:tab w:val="right" w:pos="10205"/>
      </w:tabs>
      <w:spacing w:line="360" w:lineRule="auto"/>
      <w:jc w:val="both"/>
    </w:pPr>
    <w:rPr>
      <w:rFonts w:ascii="Times New Roman" w:eastAsia="Times New Roman" w:hAnsi="Times New Roman"/>
      <w:sz w:val="28"/>
      <w:lang w:eastAsia="ru-RU"/>
    </w:rPr>
  </w:style>
  <w:style w:type="character" w:customStyle="1" w:styleId="af">
    <w:name w:val="Основной текст с отступом Знак"/>
    <w:basedOn w:val="a0"/>
    <w:link w:val="af0"/>
    <w:rsid w:val="009D63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"/>
    <w:unhideWhenUsed/>
    <w:rsid w:val="009D63F5"/>
    <w:pPr>
      <w:spacing w:after="120"/>
      <w:ind w:left="283"/>
    </w:pPr>
    <w:rPr>
      <w:rFonts w:ascii="Times New Roman" w:eastAsia="Times New Roman" w:hAnsi="Times New Roman"/>
      <w:lang w:eastAsia="ru-RU"/>
    </w:rPr>
  </w:style>
  <w:style w:type="character" w:customStyle="1" w:styleId="21">
    <w:name w:val="Основной текст 2 Знак"/>
    <w:basedOn w:val="a0"/>
    <w:link w:val="22"/>
    <w:semiHidden/>
    <w:rsid w:val="009D63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nhideWhenUsed/>
    <w:rsid w:val="009D63F5"/>
    <w:pPr>
      <w:spacing w:after="120" w:line="480" w:lineRule="auto"/>
    </w:pPr>
    <w:rPr>
      <w:rFonts w:ascii="Times New Roman" w:eastAsia="Times New Roman" w:hAnsi="Times New Roman"/>
      <w:lang w:eastAsia="ru-RU"/>
    </w:rPr>
  </w:style>
  <w:style w:type="character" w:customStyle="1" w:styleId="31">
    <w:name w:val="Основной текст 3 Знак"/>
    <w:basedOn w:val="a0"/>
    <w:link w:val="32"/>
    <w:semiHidden/>
    <w:rsid w:val="009D63F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nhideWhenUsed/>
    <w:rsid w:val="009D63F5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9D63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nhideWhenUsed/>
    <w:rsid w:val="009D63F5"/>
    <w:pPr>
      <w:spacing w:after="120" w:line="480" w:lineRule="auto"/>
      <w:ind w:left="283"/>
    </w:pPr>
    <w:rPr>
      <w:rFonts w:ascii="Times New Roman" w:eastAsia="Times New Roman" w:hAnsi="Times New Roman"/>
      <w:lang w:eastAsia="ru-RU"/>
    </w:rPr>
  </w:style>
  <w:style w:type="character" w:customStyle="1" w:styleId="33">
    <w:name w:val="Основной текст с отступом 3 Знак"/>
    <w:basedOn w:val="a0"/>
    <w:link w:val="34"/>
    <w:rsid w:val="009D63F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"/>
    <w:link w:val="33"/>
    <w:unhideWhenUsed/>
    <w:rsid w:val="009D63F5"/>
    <w:pPr>
      <w:spacing w:after="120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25">
    <w:name w:val="Основной текст (2)_"/>
    <w:link w:val="26"/>
    <w:locked/>
    <w:rsid w:val="009D63F5"/>
    <w:rPr>
      <w:sz w:val="25"/>
      <w:szCs w:val="25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D63F5"/>
    <w:pPr>
      <w:shd w:val="clear" w:color="auto" w:fill="FFFFFF"/>
      <w:spacing w:line="302" w:lineRule="exact"/>
      <w:jc w:val="both"/>
    </w:pPr>
    <w:rPr>
      <w:sz w:val="25"/>
      <w:szCs w:val="25"/>
    </w:rPr>
  </w:style>
  <w:style w:type="character" w:customStyle="1" w:styleId="FontStyle12">
    <w:name w:val="Font Style12"/>
    <w:rsid w:val="009D63F5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11">
    <w:name w:val="Font Style11"/>
    <w:rsid w:val="009D63F5"/>
    <w:rPr>
      <w:rFonts w:ascii="Courier New" w:hAnsi="Courier New" w:cs="Courier New" w:hint="default"/>
      <w:sz w:val="20"/>
      <w:szCs w:val="20"/>
    </w:rPr>
  </w:style>
  <w:style w:type="character" w:styleId="af1">
    <w:name w:val="Hyperlink"/>
    <w:unhideWhenUsed/>
    <w:rsid w:val="009D63F5"/>
    <w:rPr>
      <w:color w:val="0000FF"/>
      <w:u w:val="single"/>
    </w:rPr>
  </w:style>
  <w:style w:type="character" w:customStyle="1" w:styleId="FontStyle13">
    <w:name w:val="Font Style13"/>
    <w:rsid w:val="009D63F5"/>
    <w:rPr>
      <w:rFonts w:ascii="Courier New" w:hAnsi="Courier New" w:cs="Courier New" w:hint="default"/>
      <w:spacing w:val="-10"/>
      <w:sz w:val="20"/>
      <w:szCs w:val="20"/>
    </w:rPr>
  </w:style>
  <w:style w:type="character" w:styleId="af2">
    <w:name w:val="Placeholder Text"/>
    <w:basedOn w:val="a0"/>
    <w:uiPriority w:val="99"/>
    <w:semiHidden/>
    <w:rsid w:val="00A40D60"/>
    <w:rPr>
      <w:color w:val="808080"/>
    </w:rPr>
  </w:style>
  <w:style w:type="numbering" w:customStyle="1" w:styleId="11">
    <w:name w:val="Нет списка1"/>
    <w:next w:val="a2"/>
    <w:semiHidden/>
    <w:rsid w:val="008F5939"/>
  </w:style>
  <w:style w:type="paragraph" w:customStyle="1" w:styleId="af3">
    <w:name w:val="Знак"/>
    <w:basedOn w:val="a"/>
    <w:autoRedefine/>
    <w:rsid w:val="008F5939"/>
    <w:pPr>
      <w:spacing w:after="160" w:line="240" w:lineRule="exact"/>
    </w:pPr>
    <w:rPr>
      <w:rFonts w:ascii="Times New Roman" w:eastAsia="Times New Roman" w:hAnsi="Times New Roman"/>
      <w:sz w:val="28"/>
      <w:szCs w:val="20"/>
      <w:lang w:val="en-US"/>
    </w:rPr>
  </w:style>
  <w:style w:type="table" w:styleId="af4">
    <w:name w:val="Table Grid"/>
    <w:basedOn w:val="a1"/>
    <w:rsid w:val="008F5939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F593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8F5939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onsPlusTitle">
    <w:name w:val="ConsPlusTitle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af5">
    <w:name w:val="Содерж"/>
    <w:basedOn w:val="a"/>
    <w:rsid w:val="008F5939"/>
    <w:pPr>
      <w:widowControl w:val="0"/>
      <w:spacing w:after="120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Cell">
    <w:name w:val="ConsPlusCell"/>
    <w:rsid w:val="008F593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styleId="af6">
    <w:name w:val="page number"/>
    <w:basedOn w:val="a0"/>
    <w:rsid w:val="008F5939"/>
  </w:style>
  <w:style w:type="paragraph" w:customStyle="1" w:styleId="ConsPlusNonformat">
    <w:name w:val="ConsPlusNonformat"/>
    <w:rsid w:val="008F5939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35">
    <w:name w:val="xl35"/>
    <w:basedOn w:val="a"/>
    <w:rsid w:val="008F593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8"/>
      <w:szCs w:val="28"/>
      <w:lang w:eastAsia="ru-RU"/>
    </w:rPr>
  </w:style>
  <w:style w:type="paragraph" w:customStyle="1" w:styleId="xl43">
    <w:name w:val="xl43"/>
    <w:basedOn w:val="a"/>
    <w:rsid w:val="008F593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22">
    <w:name w:val="xl22"/>
    <w:basedOn w:val="a"/>
    <w:rsid w:val="008F5939"/>
    <w:pPr>
      <w:spacing w:before="100" w:beforeAutospacing="1" w:after="100" w:afterAutospacing="1"/>
      <w:jc w:val="center"/>
      <w:textAlignment w:val="center"/>
    </w:pPr>
    <w:rPr>
      <w:rFonts w:ascii="Times New Roman" w:eastAsia="Arial Unicode MS" w:hAnsi="Times New Roman"/>
      <w:lang w:eastAsia="ru-RU"/>
    </w:rPr>
  </w:style>
  <w:style w:type="paragraph" w:customStyle="1" w:styleId="xl23">
    <w:name w:val="xl23"/>
    <w:basedOn w:val="a"/>
    <w:rsid w:val="008F5939"/>
    <w:pPr>
      <w:spacing w:before="100" w:beforeAutospacing="1" w:after="100" w:afterAutospacing="1"/>
      <w:jc w:val="right"/>
      <w:textAlignment w:val="center"/>
    </w:pPr>
    <w:rPr>
      <w:rFonts w:ascii="Times New Roman" w:eastAsia="Arial Unicode MS" w:hAnsi="Times New Roman"/>
      <w:lang w:eastAsia="ru-RU"/>
    </w:rPr>
  </w:style>
  <w:style w:type="paragraph" w:customStyle="1" w:styleId="xl24">
    <w:name w:val="xl24"/>
    <w:basedOn w:val="a"/>
    <w:rsid w:val="008F5939"/>
    <w:pP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25">
    <w:name w:val="xl25"/>
    <w:basedOn w:val="a"/>
    <w:rsid w:val="008F5939"/>
    <w:pP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26">
    <w:name w:val="xl26"/>
    <w:basedOn w:val="a"/>
    <w:rsid w:val="008F5939"/>
    <w:pPr>
      <w:spacing w:before="100" w:beforeAutospacing="1" w:after="100" w:afterAutospacing="1"/>
      <w:jc w:val="right"/>
    </w:pPr>
    <w:rPr>
      <w:rFonts w:ascii="Times New Roman" w:eastAsia="Arial Unicode MS" w:hAnsi="Times New Roman"/>
      <w:lang w:eastAsia="ru-RU"/>
    </w:rPr>
  </w:style>
  <w:style w:type="paragraph" w:customStyle="1" w:styleId="xl27">
    <w:name w:val="xl27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  <w:lang w:eastAsia="ru-RU"/>
    </w:rPr>
  </w:style>
  <w:style w:type="paragraph" w:customStyle="1" w:styleId="xl28">
    <w:name w:val="xl28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  <w:lang w:eastAsia="ru-RU"/>
    </w:rPr>
  </w:style>
  <w:style w:type="paragraph" w:customStyle="1" w:styleId="xl29">
    <w:name w:val="xl29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b/>
      <w:bCs/>
      <w:lang w:eastAsia="ru-RU"/>
    </w:rPr>
  </w:style>
  <w:style w:type="paragraph" w:customStyle="1" w:styleId="xl30">
    <w:name w:val="xl30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b/>
      <w:bCs/>
      <w:lang w:eastAsia="ru-RU"/>
    </w:rPr>
  </w:style>
  <w:style w:type="paragraph" w:customStyle="1" w:styleId="xl31">
    <w:name w:val="xl31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b/>
      <w:bCs/>
      <w:lang w:eastAsia="ru-RU"/>
    </w:rPr>
  </w:style>
  <w:style w:type="paragraph" w:customStyle="1" w:styleId="xl32">
    <w:name w:val="xl32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33">
    <w:name w:val="xl33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34">
    <w:name w:val="xl34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36">
    <w:name w:val="xl36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37">
    <w:name w:val="xl37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38">
    <w:name w:val="xl38"/>
    <w:basedOn w:val="a"/>
    <w:rsid w:val="008F5939"/>
    <w:pP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  <w:lang w:eastAsia="ru-RU"/>
    </w:rPr>
  </w:style>
  <w:style w:type="paragraph" w:customStyle="1" w:styleId="xl39">
    <w:name w:val="xl39"/>
    <w:basedOn w:val="a"/>
    <w:rsid w:val="008F5939"/>
    <w:pPr>
      <w:spacing w:before="100" w:beforeAutospacing="1" w:after="100" w:afterAutospacing="1"/>
      <w:jc w:val="center"/>
    </w:pPr>
    <w:rPr>
      <w:rFonts w:ascii="Times New Roman" w:eastAsia="Arial Unicode MS" w:hAnsi="Times New Roman"/>
      <w:lang w:eastAsia="ru-RU"/>
    </w:rPr>
  </w:style>
  <w:style w:type="paragraph" w:customStyle="1" w:styleId="xl40">
    <w:name w:val="xl40"/>
    <w:basedOn w:val="a"/>
    <w:rsid w:val="008F593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Style3">
    <w:name w:val="Style3"/>
    <w:basedOn w:val="a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Style4">
    <w:name w:val="Style4"/>
    <w:basedOn w:val="a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Style5">
    <w:name w:val="Style5"/>
    <w:basedOn w:val="a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Style1">
    <w:name w:val="Style1"/>
    <w:basedOn w:val="a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Style2">
    <w:name w:val="Style2"/>
    <w:basedOn w:val="a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CharChar">
    <w:name w:val="Char Char"/>
    <w:basedOn w:val="a"/>
    <w:rsid w:val="008F5939"/>
    <w:rPr>
      <w:rFonts w:ascii="Times New Roman" w:eastAsia="Times New Roman" w:hAnsi="Times New Roman"/>
      <w:sz w:val="20"/>
      <w:szCs w:val="20"/>
      <w:lang w:val="en-US"/>
    </w:rPr>
  </w:style>
  <w:style w:type="paragraph" w:styleId="af7">
    <w:name w:val="Normal (Web)"/>
    <w:basedOn w:val="a"/>
    <w:uiPriority w:val="99"/>
    <w:rsid w:val="008F593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harChar0">
    <w:name w:val="Char Char"/>
    <w:basedOn w:val="a"/>
    <w:rsid w:val="008F5939"/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af8">
    <w:name w:val="Знак Знак Знак Знак Знак Знак Знак"/>
    <w:basedOn w:val="a"/>
    <w:rsid w:val="008F593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ersonalName">
    <w:name w:val="Personal Name"/>
    <w:basedOn w:val="af9"/>
    <w:rsid w:val="009149F6"/>
    <w:rPr>
      <w:b w:val="0"/>
      <w:caps/>
      <w:color w:val="000000"/>
      <w:sz w:val="28"/>
      <w:szCs w:val="28"/>
    </w:rPr>
  </w:style>
  <w:style w:type="paragraph" w:styleId="af9">
    <w:name w:val="Title"/>
    <w:basedOn w:val="a"/>
    <w:next w:val="a"/>
    <w:link w:val="afa"/>
    <w:uiPriority w:val="10"/>
    <w:qFormat/>
    <w:rsid w:val="009149F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a">
    <w:name w:val="Название Знак"/>
    <w:basedOn w:val="a0"/>
    <w:link w:val="af9"/>
    <w:uiPriority w:val="10"/>
    <w:rsid w:val="009149F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9149F6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149F6"/>
    <w:rPr>
      <w:rFonts w:cstheme="majorBidi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149F6"/>
    <w:rPr>
      <w:rFonts w:asciiTheme="majorHAnsi" w:eastAsiaTheme="majorEastAsia" w:hAnsiTheme="majorHAnsi" w:cstheme="majorBidi"/>
    </w:rPr>
  </w:style>
  <w:style w:type="paragraph" w:styleId="afb">
    <w:name w:val="caption"/>
    <w:basedOn w:val="a"/>
    <w:next w:val="a"/>
    <w:uiPriority w:val="35"/>
    <w:semiHidden/>
    <w:unhideWhenUsed/>
    <w:rsid w:val="009149F6"/>
    <w:rPr>
      <w:rFonts w:asciiTheme="majorHAnsi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afc">
    <w:name w:val="Strong"/>
    <w:basedOn w:val="a0"/>
    <w:uiPriority w:val="22"/>
    <w:qFormat/>
    <w:rsid w:val="009149F6"/>
    <w:rPr>
      <w:b/>
      <w:bCs/>
    </w:rPr>
  </w:style>
  <w:style w:type="character" w:styleId="afd">
    <w:name w:val="Emphasis"/>
    <w:basedOn w:val="a0"/>
    <w:uiPriority w:val="20"/>
    <w:qFormat/>
    <w:rsid w:val="009149F6"/>
    <w:rPr>
      <w:rFonts w:asciiTheme="minorHAnsi" w:hAnsiTheme="minorHAnsi"/>
      <w:b/>
      <w:i/>
      <w:iCs/>
    </w:rPr>
  </w:style>
  <w:style w:type="paragraph" w:styleId="afe">
    <w:name w:val="List Paragraph"/>
    <w:basedOn w:val="a"/>
    <w:uiPriority w:val="34"/>
    <w:qFormat/>
    <w:rsid w:val="009149F6"/>
    <w:pPr>
      <w:ind w:left="720"/>
      <w:contextualSpacing/>
    </w:pPr>
  </w:style>
  <w:style w:type="paragraph" w:styleId="27">
    <w:name w:val="Quote"/>
    <w:basedOn w:val="a"/>
    <w:next w:val="a"/>
    <w:link w:val="28"/>
    <w:uiPriority w:val="29"/>
    <w:qFormat/>
    <w:rsid w:val="009149F6"/>
    <w:rPr>
      <w:i/>
    </w:rPr>
  </w:style>
  <w:style w:type="character" w:customStyle="1" w:styleId="28">
    <w:name w:val="Цитата 2 Знак"/>
    <w:basedOn w:val="a0"/>
    <w:link w:val="27"/>
    <w:uiPriority w:val="29"/>
    <w:rsid w:val="009149F6"/>
    <w:rPr>
      <w:i/>
      <w:sz w:val="24"/>
      <w:szCs w:val="24"/>
    </w:rPr>
  </w:style>
  <w:style w:type="paragraph" w:styleId="aff">
    <w:name w:val="Intense Quote"/>
    <w:basedOn w:val="a"/>
    <w:next w:val="a"/>
    <w:link w:val="aff0"/>
    <w:uiPriority w:val="30"/>
    <w:qFormat/>
    <w:rsid w:val="009149F6"/>
    <w:pPr>
      <w:ind w:left="720" w:right="720"/>
    </w:pPr>
    <w:rPr>
      <w:b/>
      <w:i/>
      <w:szCs w:val="22"/>
    </w:rPr>
  </w:style>
  <w:style w:type="character" w:customStyle="1" w:styleId="aff0">
    <w:name w:val="Выделенная цитата Знак"/>
    <w:basedOn w:val="a0"/>
    <w:link w:val="aff"/>
    <w:uiPriority w:val="30"/>
    <w:rsid w:val="009149F6"/>
    <w:rPr>
      <w:b/>
      <w:i/>
      <w:sz w:val="24"/>
    </w:rPr>
  </w:style>
  <w:style w:type="character" w:styleId="aff1">
    <w:name w:val="Subtle Emphasis"/>
    <w:uiPriority w:val="19"/>
    <w:qFormat/>
    <w:rsid w:val="009149F6"/>
    <w:rPr>
      <w:i/>
      <w:color w:val="5A5A5A" w:themeColor="text1" w:themeTint="A5"/>
    </w:rPr>
  </w:style>
  <w:style w:type="character" w:styleId="aff2">
    <w:name w:val="Intense Emphasis"/>
    <w:basedOn w:val="a0"/>
    <w:uiPriority w:val="21"/>
    <w:qFormat/>
    <w:rsid w:val="009149F6"/>
    <w:rPr>
      <w:b/>
      <w:i/>
      <w:sz w:val="24"/>
      <w:szCs w:val="24"/>
      <w:u w:val="single"/>
    </w:rPr>
  </w:style>
  <w:style w:type="character" w:styleId="aff3">
    <w:name w:val="Subtle Reference"/>
    <w:basedOn w:val="a0"/>
    <w:uiPriority w:val="31"/>
    <w:qFormat/>
    <w:rsid w:val="009149F6"/>
    <w:rPr>
      <w:sz w:val="24"/>
      <w:szCs w:val="24"/>
      <w:u w:val="single"/>
    </w:rPr>
  </w:style>
  <w:style w:type="character" w:styleId="aff4">
    <w:name w:val="Intense Reference"/>
    <w:basedOn w:val="a0"/>
    <w:uiPriority w:val="32"/>
    <w:qFormat/>
    <w:rsid w:val="009149F6"/>
    <w:rPr>
      <w:b/>
      <w:sz w:val="24"/>
      <w:u w:val="single"/>
    </w:rPr>
  </w:style>
  <w:style w:type="character" w:styleId="aff5">
    <w:name w:val="Book Title"/>
    <w:basedOn w:val="a0"/>
    <w:uiPriority w:val="33"/>
    <w:qFormat/>
    <w:rsid w:val="009149F6"/>
    <w:rPr>
      <w:rFonts w:asciiTheme="majorHAnsi" w:eastAsiaTheme="majorEastAsia" w:hAnsiTheme="majorHAnsi"/>
      <w:b/>
      <w:i/>
      <w:sz w:val="24"/>
      <w:szCs w:val="24"/>
    </w:rPr>
  </w:style>
  <w:style w:type="paragraph" w:styleId="aff6">
    <w:name w:val="TOC Heading"/>
    <w:basedOn w:val="1"/>
    <w:next w:val="a"/>
    <w:uiPriority w:val="39"/>
    <w:semiHidden/>
    <w:unhideWhenUsed/>
    <w:qFormat/>
    <w:rsid w:val="009149F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9F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49F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uiPriority w:val="9"/>
    <w:unhideWhenUsed/>
    <w:qFormat/>
    <w:rsid w:val="009149F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49F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49F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149F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49F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49F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rsid w:val="009149F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49F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9149F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4">
    <w:name w:val="Подзаголовок Знак"/>
    <w:basedOn w:val="a0"/>
    <w:link w:val="a3"/>
    <w:uiPriority w:val="11"/>
    <w:rsid w:val="009149F6"/>
    <w:rPr>
      <w:rFonts w:asciiTheme="majorHAnsi" w:eastAsiaTheme="majorEastAsia" w:hAnsiTheme="majorHAnsi" w:cstheme="majorBidi"/>
      <w:sz w:val="24"/>
      <w:szCs w:val="24"/>
    </w:rPr>
  </w:style>
  <w:style w:type="character" w:customStyle="1" w:styleId="a5">
    <w:name w:val="Без интервала Знак"/>
    <w:basedOn w:val="a0"/>
    <w:link w:val="a6"/>
    <w:uiPriority w:val="1"/>
    <w:locked/>
    <w:rsid w:val="009149F6"/>
    <w:rPr>
      <w:sz w:val="24"/>
      <w:szCs w:val="32"/>
    </w:rPr>
  </w:style>
  <w:style w:type="paragraph" w:styleId="a6">
    <w:name w:val="No Spacing"/>
    <w:basedOn w:val="a"/>
    <w:link w:val="a5"/>
    <w:uiPriority w:val="1"/>
    <w:qFormat/>
    <w:rsid w:val="009149F6"/>
    <w:rPr>
      <w:szCs w:val="32"/>
    </w:rPr>
  </w:style>
  <w:style w:type="paragraph" w:styleId="a7">
    <w:name w:val="Balloon Text"/>
    <w:basedOn w:val="a"/>
    <w:link w:val="a8"/>
    <w:semiHidden/>
    <w:unhideWhenUsed/>
    <w:rsid w:val="005B3C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5B3CC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49F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rsid w:val="009149F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149F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149F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9149F6"/>
    <w:rPr>
      <w:rFonts w:cstheme="majorBidi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9149F6"/>
    <w:rPr>
      <w:rFonts w:cstheme="majorBidi"/>
      <w:i/>
      <w:iCs/>
      <w:sz w:val="24"/>
      <w:szCs w:val="24"/>
    </w:rPr>
  </w:style>
  <w:style w:type="character" w:customStyle="1" w:styleId="a9">
    <w:name w:val="Верхний колонтитул Знак"/>
    <w:basedOn w:val="a0"/>
    <w:link w:val="aa"/>
    <w:uiPriority w:val="99"/>
    <w:rsid w:val="009D63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9"/>
    <w:unhideWhenUsed/>
    <w:rsid w:val="009D63F5"/>
    <w:pPr>
      <w:tabs>
        <w:tab w:val="center" w:pos="4677"/>
        <w:tab w:val="right" w:pos="9355"/>
      </w:tabs>
    </w:pPr>
    <w:rPr>
      <w:rFonts w:ascii="Times New Roman" w:eastAsia="Times New Roman" w:hAnsi="Times New Roman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rsid w:val="009D63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unhideWhenUsed/>
    <w:rsid w:val="009D63F5"/>
    <w:pPr>
      <w:tabs>
        <w:tab w:val="center" w:pos="4677"/>
        <w:tab w:val="right" w:pos="9355"/>
      </w:tabs>
    </w:pPr>
    <w:rPr>
      <w:rFonts w:ascii="Times New Roman" w:eastAsia="Times New Roman" w:hAnsi="Times New Roman"/>
      <w:lang w:eastAsia="ru-RU"/>
    </w:rPr>
  </w:style>
  <w:style w:type="character" w:customStyle="1" w:styleId="ad">
    <w:name w:val="Основной текст Знак"/>
    <w:basedOn w:val="a0"/>
    <w:link w:val="ae"/>
    <w:semiHidden/>
    <w:rsid w:val="009D63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"/>
    <w:basedOn w:val="a"/>
    <w:link w:val="ad"/>
    <w:unhideWhenUsed/>
    <w:rsid w:val="009D63F5"/>
    <w:pPr>
      <w:tabs>
        <w:tab w:val="left" w:pos="6340"/>
        <w:tab w:val="right" w:pos="10205"/>
      </w:tabs>
      <w:spacing w:line="360" w:lineRule="auto"/>
      <w:jc w:val="both"/>
    </w:pPr>
    <w:rPr>
      <w:rFonts w:ascii="Times New Roman" w:eastAsia="Times New Roman" w:hAnsi="Times New Roman"/>
      <w:sz w:val="28"/>
      <w:lang w:eastAsia="ru-RU"/>
    </w:rPr>
  </w:style>
  <w:style w:type="character" w:customStyle="1" w:styleId="af">
    <w:name w:val="Основной текст с отступом Знак"/>
    <w:basedOn w:val="a0"/>
    <w:link w:val="af0"/>
    <w:rsid w:val="009D63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"/>
    <w:unhideWhenUsed/>
    <w:rsid w:val="009D63F5"/>
    <w:pPr>
      <w:spacing w:after="120"/>
      <w:ind w:left="283"/>
    </w:pPr>
    <w:rPr>
      <w:rFonts w:ascii="Times New Roman" w:eastAsia="Times New Roman" w:hAnsi="Times New Roman"/>
      <w:lang w:eastAsia="ru-RU"/>
    </w:rPr>
  </w:style>
  <w:style w:type="character" w:customStyle="1" w:styleId="21">
    <w:name w:val="Основной текст 2 Знак"/>
    <w:basedOn w:val="a0"/>
    <w:link w:val="22"/>
    <w:semiHidden/>
    <w:rsid w:val="009D63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nhideWhenUsed/>
    <w:rsid w:val="009D63F5"/>
    <w:pPr>
      <w:spacing w:after="120" w:line="480" w:lineRule="auto"/>
    </w:pPr>
    <w:rPr>
      <w:rFonts w:ascii="Times New Roman" w:eastAsia="Times New Roman" w:hAnsi="Times New Roman"/>
      <w:lang w:eastAsia="ru-RU"/>
    </w:rPr>
  </w:style>
  <w:style w:type="character" w:customStyle="1" w:styleId="31">
    <w:name w:val="Основной текст 3 Знак"/>
    <w:basedOn w:val="a0"/>
    <w:link w:val="32"/>
    <w:semiHidden/>
    <w:rsid w:val="009D63F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nhideWhenUsed/>
    <w:rsid w:val="009D63F5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9D63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nhideWhenUsed/>
    <w:rsid w:val="009D63F5"/>
    <w:pPr>
      <w:spacing w:after="120" w:line="480" w:lineRule="auto"/>
      <w:ind w:left="283"/>
    </w:pPr>
    <w:rPr>
      <w:rFonts w:ascii="Times New Roman" w:eastAsia="Times New Roman" w:hAnsi="Times New Roman"/>
      <w:lang w:eastAsia="ru-RU"/>
    </w:rPr>
  </w:style>
  <w:style w:type="character" w:customStyle="1" w:styleId="33">
    <w:name w:val="Основной текст с отступом 3 Знак"/>
    <w:basedOn w:val="a0"/>
    <w:link w:val="34"/>
    <w:semiHidden/>
    <w:rsid w:val="009D63F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"/>
    <w:link w:val="33"/>
    <w:unhideWhenUsed/>
    <w:rsid w:val="009D63F5"/>
    <w:pPr>
      <w:spacing w:after="120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25">
    <w:name w:val="Основной текст (2)_"/>
    <w:link w:val="26"/>
    <w:locked/>
    <w:rsid w:val="009D63F5"/>
    <w:rPr>
      <w:sz w:val="25"/>
      <w:szCs w:val="25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D63F5"/>
    <w:pPr>
      <w:shd w:val="clear" w:color="auto" w:fill="FFFFFF"/>
      <w:spacing w:line="302" w:lineRule="exact"/>
      <w:jc w:val="both"/>
    </w:pPr>
    <w:rPr>
      <w:sz w:val="25"/>
      <w:szCs w:val="25"/>
    </w:rPr>
  </w:style>
  <w:style w:type="character" w:customStyle="1" w:styleId="FontStyle12">
    <w:name w:val="Font Style12"/>
    <w:rsid w:val="009D63F5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11">
    <w:name w:val="Font Style11"/>
    <w:rsid w:val="009D63F5"/>
    <w:rPr>
      <w:rFonts w:ascii="Courier New" w:hAnsi="Courier New" w:cs="Courier New" w:hint="default"/>
      <w:sz w:val="20"/>
      <w:szCs w:val="20"/>
    </w:rPr>
  </w:style>
  <w:style w:type="character" w:styleId="af1">
    <w:name w:val="Hyperlink"/>
    <w:unhideWhenUsed/>
    <w:rsid w:val="009D63F5"/>
    <w:rPr>
      <w:color w:val="0000FF"/>
      <w:u w:val="single"/>
    </w:rPr>
  </w:style>
  <w:style w:type="character" w:customStyle="1" w:styleId="FontStyle13">
    <w:name w:val="Font Style13"/>
    <w:rsid w:val="009D63F5"/>
    <w:rPr>
      <w:rFonts w:ascii="Courier New" w:hAnsi="Courier New" w:cs="Courier New" w:hint="default"/>
      <w:spacing w:val="-10"/>
      <w:sz w:val="20"/>
      <w:szCs w:val="20"/>
    </w:rPr>
  </w:style>
  <w:style w:type="character" w:styleId="af2">
    <w:name w:val="Placeholder Text"/>
    <w:basedOn w:val="a0"/>
    <w:uiPriority w:val="99"/>
    <w:semiHidden/>
    <w:rsid w:val="00A40D60"/>
    <w:rPr>
      <w:color w:val="808080"/>
    </w:rPr>
  </w:style>
  <w:style w:type="numbering" w:customStyle="1" w:styleId="11">
    <w:name w:val="Нет списка1"/>
    <w:next w:val="a2"/>
    <w:semiHidden/>
    <w:rsid w:val="008F5939"/>
  </w:style>
  <w:style w:type="paragraph" w:customStyle="1" w:styleId="af3">
    <w:name w:val="Знак"/>
    <w:basedOn w:val="a"/>
    <w:autoRedefine/>
    <w:rsid w:val="008F5939"/>
    <w:pPr>
      <w:spacing w:after="160" w:line="240" w:lineRule="exact"/>
    </w:pPr>
    <w:rPr>
      <w:rFonts w:ascii="Times New Roman" w:eastAsia="Times New Roman" w:hAnsi="Times New Roman"/>
      <w:sz w:val="28"/>
      <w:szCs w:val="20"/>
      <w:lang w:val="en-US"/>
    </w:rPr>
  </w:style>
  <w:style w:type="table" w:styleId="af4">
    <w:name w:val="Table Grid"/>
    <w:basedOn w:val="a1"/>
    <w:rsid w:val="008F5939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F593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8F5939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onsPlusTitle">
    <w:name w:val="ConsPlusTitle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af5">
    <w:name w:val="Содерж"/>
    <w:basedOn w:val="a"/>
    <w:rsid w:val="008F5939"/>
    <w:pPr>
      <w:widowControl w:val="0"/>
      <w:spacing w:after="120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Cell">
    <w:name w:val="ConsPlusCell"/>
    <w:rsid w:val="008F593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styleId="af6">
    <w:name w:val="page number"/>
    <w:basedOn w:val="a0"/>
    <w:rsid w:val="008F5939"/>
  </w:style>
  <w:style w:type="paragraph" w:customStyle="1" w:styleId="ConsPlusNonformat">
    <w:name w:val="ConsPlusNonformat"/>
    <w:rsid w:val="008F5939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35">
    <w:name w:val="xl35"/>
    <w:basedOn w:val="a"/>
    <w:rsid w:val="008F593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8"/>
      <w:szCs w:val="28"/>
      <w:lang w:eastAsia="ru-RU"/>
    </w:rPr>
  </w:style>
  <w:style w:type="paragraph" w:customStyle="1" w:styleId="xl43">
    <w:name w:val="xl43"/>
    <w:basedOn w:val="a"/>
    <w:rsid w:val="008F593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xl22">
    <w:name w:val="xl22"/>
    <w:basedOn w:val="a"/>
    <w:rsid w:val="008F5939"/>
    <w:pPr>
      <w:spacing w:before="100" w:beforeAutospacing="1" w:after="100" w:afterAutospacing="1"/>
      <w:jc w:val="center"/>
      <w:textAlignment w:val="center"/>
    </w:pPr>
    <w:rPr>
      <w:rFonts w:ascii="Times New Roman" w:eastAsia="Arial Unicode MS" w:hAnsi="Times New Roman"/>
      <w:lang w:eastAsia="ru-RU"/>
    </w:rPr>
  </w:style>
  <w:style w:type="paragraph" w:customStyle="1" w:styleId="xl23">
    <w:name w:val="xl23"/>
    <w:basedOn w:val="a"/>
    <w:rsid w:val="008F5939"/>
    <w:pPr>
      <w:spacing w:before="100" w:beforeAutospacing="1" w:after="100" w:afterAutospacing="1"/>
      <w:jc w:val="right"/>
      <w:textAlignment w:val="center"/>
    </w:pPr>
    <w:rPr>
      <w:rFonts w:ascii="Times New Roman" w:eastAsia="Arial Unicode MS" w:hAnsi="Times New Roman"/>
      <w:lang w:eastAsia="ru-RU"/>
    </w:rPr>
  </w:style>
  <w:style w:type="paragraph" w:customStyle="1" w:styleId="xl24">
    <w:name w:val="xl24"/>
    <w:basedOn w:val="a"/>
    <w:rsid w:val="008F5939"/>
    <w:pP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25">
    <w:name w:val="xl25"/>
    <w:basedOn w:val="a"/>
    <w:rsid w:val="008F5939"/>
    <w:pP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26">
    <w:name w:val="xl26"/>
    <w:basedOn w:val="a"/>
    <w:rsid w:val="008F5939"/>
    <w:pPr>
      <w:spacing w:before="100" w:beforeAutospacing="1" w:after="100" w:afterAutospacing="1"/>
      <w:jc w:val="right"/>
    </w:pPr>
    <w:rPr>
      <w:rFonts w:ascii="Times New Roman" w:eastAsia="Arial Unicode MS" w:hAnsi="Times New Roman"/>
      <w:lang w:eastAsia="ru-RU"/>
    </w:rPr>
  </w:style>
  <w:style w:type="paragraph" w:customStyle="1" w:styleId="xl27">
    <w:name w:val="xl27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  <w:lang w:eastAsia="ru-RU"/>
    </w:rPr>
  </w:style>
  <w:style w:type="paragraph" w:customStyle="1" w:styleId="xl28">
    <w:name w:val="xl28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  <w:lang w:eastAsia="ru-RU"/>
    </w:rPr>
  </w:style>
  <w:style w:type="paragraph" w:customStyle="1" w:styleId="xl29">
    <w:name w:val="xl29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b/>
      <w:bCs/>
      <w:lang w:eastAsia="ru-RU"/>
    </w:rPr>
  </w:style>
  <w:style w:type="paragraph" w:customStyle="1" w:styleId="xl30">
    <w:name w:val="xl30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b/>
      <w:bCs/>
      <w:lang w:eastAsia="ru-RU"/>
    </w:rPr>
  </w:style>
  <w:style w:type="paragraph" w:customStyle="1" w:styleId="xl31">
    <w:name w:val="xl31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b/>
      <w:bCs/>
      <w:lang w:eastAsia="ru-RU"/>
    </w:rPr>
  </w:style>
  <w:style w:type="paragraph" w:customStyle="1" w:styleId="xl32">
    <w:name w:val="xl32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33">
    <w:name w:val="xl33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34">
    <w:name w:val="xl34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36">
    <w:name w:val="xl36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37">
    <w:name w:val="xl37"/>
    <w:basedOn w:val="a"/>
    <w:rsid w:val="008F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eastAsia="ru-RU"/>
    </w:rPr>
  </w:style>
  <w:style w:type="paragraph" w:customStyle="1" w:styleId="xl38">
    <w:name w:val="xl38"/>
    <w:basedOn w:val="a"/>
    <w:rsid w:val="008F5939"/>
    <w:pP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  <w:lang w:eastAsia="ru-RU"/>
    </w:rPr>
  </w:style>
  <w:style w:type="paragraph" w:customStyle="1" w:styleId="xl39">
    <w:name w:val="xl39"/>
    <w:basedOn w:val="a"/>
    <w:rsid w:val="008F5939"/>
    <w:pPr>
      <w:spacing w:before="100" w:beforeAutospacing="1" w:after="100" w:afterAutospacing="1"/>
      <w:jc w:val="center"/>
    </w:pPr>
    <w:rPr>
      <w:rFonts w:ascii="Times New Roman" w:eastAsia="Arial Unicode MS" w:hAnsi="Times New Roman"/>
      <w:lang w:eastAsia="ru-RU"/>
    </w:rPr>
  </w:style>
  <w:style w:type="paragraph" w:customStyle="1" w:styleId="xl40">
    <w:name w:val="xl40"/>
    <w:basedOn w:val="a"/>
    <w:rsid w:val="008F593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eastAsia="ru-RU"/>
    </w:rPr>
  </w:style>
  <w:style w:type="paragraph" w:customStyle="1" w:styleId="Style3">
    <w:name w:val="Style3"/>
    <w:basedOn w:val="a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Style4">
    <w:name w:val="Style4"/>
    <w:basedOn w:val="a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Style5">
    <w:name w:val="Style5"/>
    <w:basedOn w:val="a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Style1">
    <w:name w:val="Style1"/>
    <w:basedOn w:val="a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Style2">
    <w:name w:val="Style2"/>
    <w:basedOn w:val="a"/>
    <w:rsid w:val="008F59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CharChar">
    <w:name w:val="Char Char"/>
    <w:basedOn w:val="a"/>
    <w:rsid w:val="008F5939"/>
    <w:rPr>
      <w:rFonts w:ascii="Times New Roman" w:eastAsia="Times New Roman" w:hAnsi="Times New Roman"/>
      <w:sz w:val="20"/>
      <w:szCs w:val="20"/>
      <w:lang w:val="en-US"/>
    </w:rPr>
  </w:style>
  <w:style w:type="paragraph" w:styleId="af7">
    <w:name w:val="Normal (Web)"/>
    <w:basedOn w:val="a"/>
    <w:uiPriority w:val="99"/>
    <w:rsid w:val="008F593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harChar0">
    <w:name w:val="Char Char"/>
    <w:basedOn w:val="a"/>
    <w:rsid w:val="008F5939"/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af8">
    <w:name w:val="Знак Знак Знак Знак Знак Знак Знак"/>
    <w:basedOn w:val="a"/>
    <w:rsid w:val="008F593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ersonalName">
    <w:name w:val="Personal Name"/>
    <w:basedOn w:val="af9"/>
    <w:rsid w:val="009149F6"/>
    <w:rPr>
      <w:b w:val="0"/>
      <w:caps/>
      <w:color w:val="000000"/>
      <w:sz w:val="28"/>
      <w:szCs w:val="28"/>
    </w:rPr>
  </w:style>
  <w:style w:type="paragraph" w:styleId="af9">
    <w:name w:val="Title"/>
    <w:basedOn w:val="a"/>
    <w:next w:val="a"/>
    <w:link w:val="afa"/>
    <w:uiPriority w:val="10"/>
    <w:qFormat/>
    <w:rsid w:val="009149F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a">
    <w:name w:val="Название Знак"/>
    <w:basedOn w:val="a0"/>
    <w:link w:val="af9"/>
    <w:uiPriority w:val="10"/>
    <w:rsid w:val="009149F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9149F6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149F6"/>
    <w:rPr>
      <w:rFonts w:cstheme="majorBidi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149F6"/>
    <w:rPr>
      <w:rFonts w:asciiTheme="majorHAnsi" w:eastAsiaTheme="majorEastAsia" w:hAnsiTheme="majorHAnsi" w:cstheme="majorBidi"/>
    </w:rPr>
  </w:style>
  <w:style w:type="paragraph" w:styleId="afb">
    <w:name w:val="caption"/>
    <w:basedOn w:val="a"/>
    <w:next w:val="a"/>
    <w:uiPriority w:val="35"/>
    <w:semiHidden/>
    <w:unhideWhenUsed/>
    <w:rsid w:val="009149F6"/>
    <w:rPr>
      <w:rFonts w:asciiTheme="majorHAnsi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afc">
    <w:name w:val="Strong"/>
    <w:basedOn w:val="a0"/>
    <w:uiPriority w:val="22"/>
    <w:qFormat/>
    <w:rsid w:val="009149F6"/>
    <w:rPr>
      <w:b/>
      <w:bCs/>
    </w:rPr>
  </w:style>
  <w:style w:type="character" w:styleId="afd">
    <w:name w:val="Emphasis"/>
    <w:basedOn w:val="a0"/>
    <w:uiPriority w:val="20"/>
    <w:qFormat/>
    <w:rsid w:val="009149F6"/>
    <w:rPr>
      <w:rFonts w:asciiTheme="minorHAnsi" w:hAnsiTheme="minorHAnsi"/>
      <w:b/>
      <w:i/>
      <w:iCs/>
    </w:rPr>
  </w:style>
  <w:style w:type="paragraph" w:styleId="afe">
    <w:name w:val="List Paragraph"/>
    <w:basedOn w:val="a"/>
    <w:uiPriority w:val="34"/>
    <w:qFormat/>
    <w:rsid w:val="009149F6"/>
    <w:pPr>
      <w:ind w:left="720"/>
      <w:contextualSpacing/>
    </w:pPr>
  </w:style>
  <w:style w:type="paragraph" w:styleId="27">
    <w:name w:val="Quote"/>
    <w:basedOn w:val="a"/>
    <w:next w:val="a"/>
    <w:link w:val="28"/>
    <w:uiPriority w:val="29"/>
    <w:qFormat/>
    <w:rsid w:val="009149F6"/>
    <w:rPr>
      <w:i/>
    </w:rPr>
  </w:style>
  <w:style w:type="character" w:customStyle="1" w:styleId="28">
    <w:name w:val="Цитата 2 Знак"/>
    <w:basedOn w:val="a0"/>
    <w:link w:val="27"/>
    <w:uiPriority w:val="29"/>
    <w:rsid w:val="009149F6"/>
    <w:rPr>
      <w:i/>
      <w:sz w:val="24"/>
      <w:szCs w:val="24"/>
    </w:rPr>
  </w:style>
  <w:style w:type="paragraph" w:styleId="aff">
    <w:name w:val="Intense Quote"/>
    <w:basedOn w:val="a"/>
    <w:next w:val="a"/>
    <w:link w:val="aff0"/>
    <w:uiPriority w:val="30"/>
    <w:qFormat/>
    <w:rsid w:val="009149F6"/>
    <w:pPr>
      <w:ind w:left="720" w:right="720"/>
    </w:pPr>
    <w:rPr>
      <w:b/>
      <w:i/>
      <w:szCs w:val="22"/>
    </w:rPr>
  </w:style>
  <w:style w:type="character" w:customStyle="1" w:styleId="aff0">
    <w:name w:val="Выделенная цитата Знак"/>
    <w:basedOn w:val="a0"/>
    <w:link w:val="aff"/>
    <w:uiPriority w:val="30"/>
    <w:rsid w:val="009149F6"/>
    <w:rPr>
      <w:b/>
      <w:i/>
      <w:sz w:val="24"/>
    </w:rPr>
  </w:style>
  <w:style w:type="character" w:styleId="aff1">
    <w:name w:val="Subtle Emphasis"/>
    <w:uiPriority w:val="19"/>
    <w:qFormat/>
    <w:rsid w:val="009149F6"/>
    <w:rPr>
      <w:i/>
      <w:color w:val="5A5A5A" w:themeColor="text1" w:themeTint="A5"/>
    </w:rPr>
  </w:style>
  <w:style w:type="character" w:styleId="aff2">
    <w:name w:val="Intense Emphasis"/>
    <w:basedOn w:val="a0"/>
    <w:uiPriority w:val="21"/>
    <w:qFormat/>
    <w:rsid w:val="009149F6"/>
    <w:rPr>
      <w:b/>
      <w:i/>
      <w:sz w:val="24"/>
      <w:szCs w:val="24"/>
      <w:u w:val="single"/>
    </w:rPr>
  </w:style>
  <w:style w:type="character" w:styleId="aff3">
    <w:name w:val="Subtle Reference"/>
    <w:basedOn w:val="a0"/>
    <w:uiPriority w:val="31"/>
    <w:qFormat/>
    <w:rsid w:val="009149F6"/>
    <w:rPr>
      <w:sz w:val="24"/>
      <w:szCs w:val="24"/>
      <w:u w:val="single"/>
    </w:rPr>
  </w:style>
  <w:style w:type="character" w:styleId="aff4">
    <w:name w:val="Intense Reference"/>
    <w:basedOn w:val="a0"/>
    <w:uiPriority w:val="32"/>
    <w:qFormat/>
    <w:rsid w:val="009149F6"/>
    <w:rPr>
      <w:b/>
      <w:sz w:val="24"/>
      <w:u w:val="single"/>
    </w:rPr>
  </w:style>
  <w:style w:type="character" w:styleId="aff5">
    <w:name w:val="Book Title"/>
    <w:basedOn w:val="a0"/>
    <w:uiPriority w:val="33"/>
    <w:qFormat/>
    <w:rsid w:val="009149F6"/>
    <w:rPr>
      <w:rFonts w:asciiTheme="majorHAnsi" w:eastAsiaTheme="majorEastAsia" w:hAnsiTheme="majorHAnsi"/>
      <w:b/>
      <w:i/>
      <w:sz w:val="24"/>
      <w:szCs w:val="24"/>
    </w:rPr>
  </w:style>
  <w:style w:type="paragraph" w:styleId="aff6">
    <w:name w:val="TOC Heading"/>
    <w:basedOn w:val="1"/>
    <w:next w:val="a"/>
    <w:uiPriority w:val="39"/>
    <w:semiHidden/>
    <w:unhideWhenUsed/>
    <w:qFormat/>
    <w:rsid w:val="009149F6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0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9B84E-18DC-4FF3-A78F-8058873B8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2328</Words>
  <Characters>13272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15569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777</cp:lastModifiedBy>
  <cp:revision>63</cp:revision>
  <cp:lastPrinted>2015-03-19T12:32:00Z</cp:lastPrinted>
  <dcterms:created xsi:type="dcterms:W3CDTF">2015-01-12T05:02:00Z</dcterms:created>
  <dcterms:modified xsi:type="dcterms:W3CDTF">2022-04-10T14:41:00Z</dcterms:modified>
</cp:coreProperties>
</file>